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B8965" w14:textId="77777777" w:rsidR="00F82562" w:rsidRPr="005455DE" w:rsidRDefault="00127A61" w:rsidP="00127A61">
      <w:pPr>
        <w:spacing w:before="120" w:after="20"/>
        <w:rPr>
          <w:rFonts w:asciiTheme="majorHAnsi" w:hAnsiTheme="majorHAnsi" w:cs="Arial"/>
          <w:b/>
          <w:color w:val="auto"/>
          <w:szCs w:val="22"/>
        </w:rPr>
      </w:pPr>
      <w:r w:rsidRPr="005455DE">
        <w:rPr>
          <w:rFonts w:asciiTheme="majorHAnsi" w:hAnsiTheme="majorHAnsi" w:cs="Arial"/>
          <w:b/>
          <w:noProof/>
          <w:sz w:val="24"/>
          <w:lang w:val="en-US"/>
        </w:rPr>
        <w:drawing>
          <wp:inline distT="0" distB="0" distL="0" distR="0" wp14:anchorId="0543FE14" wp14:editId="1C76F0BA">
            <wp:extent cx="2102815" cy="467833"/>
            <wp:effectExtent l="0" t="0" r="0" b="8890"/>
            <wp:docPr id="4" name="Picture 4" descr="C:\Users\gsukrit\Desktop\Vedanta_logo_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ukrit\Desktop\Vedanta_logo_tagline.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13" t="12069" b="12069"/>
                    <a:stretch/>
                  </pic:blipFill>
                  <pic:spPr bwMode="auto">
                    <a:xfrm>
                      <a:off x="0" y="0"/>
                      <a:ext cx="2103044" cy="467884"/>
                    </a:xfrm>
                    <a:prstGeom prst="rect">
                      <a:avLst/>
                    </a:prstGeom>
                    <a:noFill/>
                    <a:ln>
                      <a:noFill/>
                    </a:ln>
                    <a:extLst>
                      <a:ext uri="{53640926-AAD7-44D8-BBD7-CCE9431645EC}">
                        <a14:shadowObscured xmlns:a14="http://schemas.microsoft.com/office/drawing/2010/main"/>
                      </a:ext>
                    </a:extLst>
                  </pic:spPr>
                </pic:pic>
              </a:graphicData>
            </a:graphic>
          </wp:inline>
        </w:drawing>
      </w:r>
      <w:r w:rsidRPr="005455DE">
        <w:rPr>
          <w:rFonts w:asciiTheme="majorHAnsi" w:hAnsiTheme="majorHAnsi"/>
          <w:noProof/>
          <w:szCs w:val="22"/>
          <w:lang w:val="en-US"/>
        </w:rPr>
        <w:t xml:space="preserve">                                                                                                 </w:t>
      </w:r>
      <w:r w:rsidR="00092814" w:rsidRPr="005455DE">
        <w:rPr>
          <w:rFonts w:asciiTheme="majorHAnsi" w:hAnsiTheme="majorHAnsi"/>
          <w:noProof/>
          <w:szCs w:val="22"/>
          <w:lang w:val="en-US"/>
        </w:rPr>
        <w:drawing>
          <wp:inline distT="0" distB="0" distL="0" distR="0" wp14:anchorId="19FDD089" wp14:editId="3935DDC1">
            <wp:extent cx="1019714" cy="533400"/>
            <wp:effectExtent l="0" t="0" r="9525"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8" cstate="print"/>
                    <a:srcRect/>
                    <a:stretch>
                      <a:fillRect/>
                    </a:stretch>
                  </pic:blipFill>
                  <pic:spPr bwMode="auto">
                    <a:xfrm>
                      <a:off x="0" y="0"/>
                      <a:ext cx="1020944" cy="534043"/>
                    </a:xfrm>
                    <a:prstGeom prst="rect">
                      <a:avLst/>
                    </a:prstGeom>
                    <a:noFill/>
                    <a:ln w="9525">
                      <a:noFill/>
                      <a:miter lim="800000"/>
                      <a:headEnd/>
                      <a:tailEnd/>
                    </a:ln>
                  </pic:spPr>
                </pic:pic>
              </a:graphicData>
            </a:graphic>
          </wp:inline>
        </w:drawing>
      </w:r>
      <w:r w:rsidRPr="005455DE">
        <w:rPr>
          <w:rFonts w:asciiTheme="majorHAnsi" w:hAnsiTheme="majorHAnsi"/>
          <w:noProof/>
          <w:szCs w:val="22"/>
          <w:lang w:val="en-US"/>
        </w:rPr>
        <w:t xml:space="preserve">         </w:t>
      </w:r>
    </w:p>
    <w:p w14:paraId="1EE2D996" w14:textId="77777777" w:rsidR="000D4A0E" w:rsidRPr="005455DE" w:rsidRDefault="000D4A0E" w:rsidP="00847156">
      <w:pPr>
        <w:tabs>
          <w:tab w:val="left" w:pos="1418"/>
          <w:tab w:val="left" w:pos="1701"/>
          <w:tab w:val="right" w:pos="9185"/>
          <w:tab w:val="right" w:pos="9214"/>
        </w:tabs>
        <w:jc w:val="center"/>
        <w:rPr>
          <w:rFonts w:asciiTheme="majorHAnsi" w:hAnsiTheme="majorHAnsi" w:cs="Arial"/>
          <w:b/>
          <w:bCs/>
          <w:color w:val="auto"/>
          <w:szCs w:val="22"/>
        </w:rPr>
      </w:pPr>
    </w:p>
    <w:p w14:paraId="7FC20690" w14:textId="57AD3076" w:rsidR="00C156EB" w:rsidRPr="005455DE" w:rsidRDefault="00690182" w:rsidP="00DA3D80">
      <w:pPr>
        <w:autoSpaceDE w:val="0"/>
        <w:autoSpaceDN w:val="0"/>
        <w:adjustRightInd w:val="0"/>
        <w:jc w:val="center"/>
        <w:rPr>
          <w:rFonts w:asciiTheme="majorHAnsi" w:hAnsiTheme="majorHAnsi" w:cs="Arial"/>
          <w:b/>
          <w:bCs/>
          <w:color w:val="auto"/>
          <w:sz w:val="24"/>
        </w:rPr>
      </w:pPr>
      <w:r w:rsidRPr="005455DE">
        <w:rPr>
          <w:rFonts w:asciiTheme="majorHAnsi" w:hAnsiTheme="majorHAnsi" w:cs="Arial"/>
          <w:b/>
          <w:bCs/>
          <w:color w:val="auto"/>
          <w:sz w:val="24"/>
        </w:rPr>
        <w:t xml:space="preserve">EXPRESSION OF INTEREST (EoI) </w:t>
      </w:r>
      <w:r w:rsidR="0002708A" w:rsidRPr="005455DE">
        <w:rPr>
          <w:rFonts w:asciiTheme="majorHAnsi" w:hAnsiTheme="majorHAnsi" w:cs="Arial"/>
          <w:b/>
          <w:bCs/>
          <w:color w:val="auto"/>
          <w:sz w:val="24"/>
        </w:rPr>
        <w:t>Provision of Catering</w:t>
      </w:r>
      <w:r w:rsidR="007F1253" w:rsidRPr="005455DE">
        <w:rPr>
          <w:rFonts w:asciiTheme="majorHAnsi" w:hAnsiTheme="majorHAnsi" w:cs="Arial"/>
          <w:b/>
          <w:bCs/>
          <w:color w:val="auto"/>
          <w:sz w:val="24"/>
        </w:rPr>
        <w:t>, House Keeping</w:t>
      </w:r>
      <w:r w:rsidR="0002708A" w:rsidRPr="005455DE">
        <w:rPr>
          <w:rFonts w:asciiTheme="majorHAnsi" w:hAnsiTheme="majorHAnsi" w:cs="Arial"/>
          <w:b/>
          <w:bCs/>
          <w:color w:val="auto"/>
          <w:sz w:val="24"/>
        </w:rPr>
        <w:t xml:space="preserve"> &amp; Facility Management </w:t>
      </w:r>
      <w:r w:rsidR="007F1253" w:rsidRPr="005455DE">
        <w:rPr>
          <w:rFonts w:asciiTheme="majorHAnsi" w:hAnsiTheme="majorHAnsi" w:cs="Arial"/>
          <w:b/>
          <w:bCs/>
          <w:color w:val="auto"/>
          <w:sz w:val="24"/>
        </w:rPr>
        <w:t xml:space="preserve">/ Maintenance </w:t>
      </w:r>
      <w:r w:rsidR="0002708A" w:rsidRPr="005455DE">
        <w:rPr>
          <w:rFonts w:asciiTheme="majorHAnsi" w:hAnsiTheme="majorHAnsi" w:cs="Arial"/>
          <w:b/>
          <w:bCs/>
          <w:color w:val="auto"/>
          <w:sz w:val="24"/>
        </w:rPr>
        <w:t xml:space="preserve">Services at all locations </w:t>
      </w:r>
      <w:r w:rsidR="00D10CE7" w:rsidRPr="005455DE">
        <w:rPr>
          <w:rFonts w:asciiTheme="majorHAnsi" w:hAnsiTheme="majorHAnsi" w:cs="Arial"/>
          <w:b/>
          <w:bCs/>
          <w:color w:val="auto"/>
          <w:sz w:val="24"/>
        </w:rPr>
        <w:t xml:space="preserve">in </w:t>
      </w:r>
      <w:r w:rsidR="008C2405" w:rsidRPr="005455DE">
        <w:rPr>
          <w:rFonts w:asciiTheme="majorHAnsi" w:hAnsiTheme="majorHAnsi" w:cs="Arial"/>
          <w:b/>
          <w:bCs/>
          <w:color w:val="auto"/>
          <w:sz w:val="24"/>
        </w:rPr>
        <w:t>Rajasthan</w:t>
      </w:r>
      <w:r w:rsidR="00D10CE7" w:rsidRPr="005455DE">
        <w:rPr>
          <w:rFonts w:asciiTheme="majorHAnsi" w:hAnsiTheme="majorHAnsi" w:cs="Arial"/>
          <w:b/>
          <w:bCs/>
          <w:color w:val="auto"/>
          <w:sz w:val="24"/>
        </w:rPr>
        <w:t xml:space="preserve"> </w:t>
      </w:r>
      <w:r w:rsidR="0087687E">
        <w:rPr>
          <w:rFonts w:asciiTheme="majorHAnsi" w:hAnsiTheme="majorHAnsi" w:cs="Arial"/>
          <w:b/>
          <w:bCs/>
          <w:color w:val="auto"/>
          <w:sz w:val="24"/>
        </w:rPr>
        <w:t xml:space="preserve">&amp; Gujarat </w:t>
      </w:r>
      <w:r w:rsidR="00DA3D80" w:rsidRPr="005455DE">
        <w:rPr>
          <w:rFonts w:asciiTheme="majorHAnsi" w:hAnsiTheme="majorHAnsi" w:cs="Arial"/>
          <w:b/>
          <w:bCs/>
          <w:color w:val="auto"/>
          <w:sz w:val="24"/>
        </w:rPr>
        <w:t xml:space="preserve">for 3 Years </w:t>
      </w:r>
    </w:p>
    <w:p w14:paraId="5182AF8F" w14:textId="77777777" w:rsidR="00DA3D80" w:rsidRPr="005455DE" w:rsidRDefault="00DA3D80" w:rsidP="00DA3D80">
      <w:pPr>
        <w:autoSpaceDE w:val="0"/>
        <w:autoSpaceDN w:val="0"/>
        <w:adjustRightInd w:val="0"/>
        <w:jc w:val="center"/>
        <w:rPr>
          <w:rFonts w:asciiTheme="majorHAnsi" w:hAnsiTheme="majorHAnsi" w:cs="Arial"/>
          <w:b/>
          <w:bCs/>
          <w:color w:val="auto"/>
          <w:sz w:val="24"/>
          <w:szCs w:val="22"/>
        </w:rPr>
      </w:pPr>
    </w:p>
    <w:p w14:paraId="69FA7B76" w14:textId="77777777" w:rsidR="0072102B" w:rsidRPr="0072102B" w:rsidRDefault="0072102B" w:rsidP="0072102B">
      <w:pPr>
        <w:autoSpaceDE w:val="0"/>
        <w:autoSpaceDN w:val="0"/>
        <w:adjustRightInd w:val="0"/>
        <w:jc w:val="both"/>
        <w:rPr>
          <w:rFonts w:asciiTheme="majorHAnsi" w:hAnsiTheme="majorHAnsi" w:cs="Calibri"/>
          <w:color w:val="auto"/>
          <w:szCs w:val="22"/>
        </w:rPr>
      </w:pPr>
      <w:r w:rsidRPr="0072102B">
        <w:rPr>
          <w:rFonts w:asciiTheme="majorHAnsi" w:hAnsiTheme="majorHAnsi" w:cs="Calibri"/>
          <w:color w:val="auto"/>
          <w:szCs w:val="22"/>
        </w:rPr>
        <w:t xml:space="preserve">Vedanta Ltd. is the world’s 6th largest diversiﬁed natural resources conglomerate with business operations in India, South Africa, Namibia and Australia. It is a leading producer of Oil &amp; Gas, Zinc, Lead, Silver, Copper, Iron Ore, Steel, Aluminium &amp; Power.  </w:t>
      </w:r>
    </w:p>
    <w:p w14:paraId="495F4186" w14:textId="77777777" w:rsidR="0072102B" w:rsidRPr="0072102B" w:rsidRDefault="0072102B" w:rsidP="0072102B">
      <w:pPr>
        <w:autoSpaceDE w:val="0"/>
        <w:autoSpaceDN w:val="0"/>
        <w:adjustRightInd w:val="0"/>
        <w:jc w:val="both"/>
        <w:rPr>
          <w:rFonts w:asciiTheme="majorHAnsi" w:hAnsiTheme="majorHAnsi" w:cs="Calibri"/>
          <w:color w:val="auto"/>
          <w:szCs w:val="22"/>
        </w:rPr>
      </w:pPr>
      <w:r w:rsidRPr="0072102B">
        <w:rPr>
          <w:rFonts w:asciiTheme="majorHAnsi" w:hAnsiTheme="majorHAnsi" w:cs="Calibri"/>
          <w:color w:val="auto"/>
          <w:szCs w:val="22"/>
        </w:rPr>
        <w:t xml:space="preserve"> </w:t>
      </w:r>
    </w:p>
    <w:p w14:paraId="66617B7B" w14:textId="77777777" w:rsidR="0072102B" w:rsidRPr="0072102B" w:rsidRDefault="0072102B" w:rsidP="0072102B">
      <w:pPr>
        <w:autoSpaceDE w:val="0"/>
        <w:autoSpaceDN w:val="0"/>
        <w:adjustRightInd w:val="0"/>
        <w:jc w:val="both"/>
        <w:rPr>
          <w:rFonts w:asciiTheme="majorHAnsi" w:hAnsiTheme="majorHAnsi" w:cs="Calibri"/>
          <w:color w:val="auto"/>
          <w:szCs w:val="22"/>
        </w:rPr>
      </w:pPr>
      <w:r w:rsidRPr="0072102B">
        <w:rPr>
          <w:rFonts w:asciiTheme="majorHAnsi" w:hAnsiTheme="majorHAnsi" w:cs="Calibri"/>
          <w:color w:val="auto"/>
          <w:szCs w:val="22"/>
        </w:rPr>
        <w:t xml:space="preserve">Vedanta contributes 1% towards India’s GDP, as per IFC. We are investing $9 Bn in capital projects over the next 2 – 3 years to double our revenues from current levels of $15 Bn.  </w:t>
      </w:r>
    </w:p>
    <w:p w14:paraId="1805D3EC" w14:textId="41EE5D89" w:rsidR="000574D5" w:rsidRPr="005455DE" w:rsidRDefault="0072102B" w:rsidP="00AE155C">
      <w:pPr>
        <w:autoSpaceDE w:val="0"/>
        <w:autoSpaceDN w:val="0"/>
        <w:adjustRightInd w:val="0"/>
        <w:jc w:val="both"/>
        <w:rPr>
          <w:rFonts w:asciiTheme="majorHAnsi" w:hAnsiTheme="majorHAnsi" w:cs="Calibri"/>
          <w:color w:val="auto"/>
          <w:szCs w:val="22"/>
        </w:rPr>
      </w:pPr>
      <w:r w:rsidRPr="0072102B">
        <w:rPr>
          <w:rFonts w:asciiTheme="majorHAnsi" w:hAnsiTheme="majorHAnsi" w:cs="Calibri"/>
          <w:b/>
          <w:bCs/>
          <w:color w:val="auto"/>
          <w:szCs w:val="22"/>
        </w:rPr>
        <w:t xml:space="preserve"> </w:t>
      </w:r>
      <w:bookmarkStart w:id="0" w:name="_GoBack"/>
      <w:bookmarkEnd w:id="0"/>
    </w:p>
    <w:p w14:paraId="329FB8A9" w14:textId="152B8733" w:rsidR="00CD06F3" w:rsidRPr="005455DE" w:rsidRDefault="0072102B" w:rsidP="00CD06F3">
      <w:pPr>
        <w:autoSpaceDE w:val="0"/>
        <w:autoSpaceDN w:val="0"/>
        <w:adjustRightInd w:val="0"/>
        <w:jc w:val="both"/>
        <w:rPr>
          <w:rFonts w:asciiTheme="majorHAnsi" w:hAnsiTheme="majorHAnsi" w:cs="Calibri"/>
          <w:color w:val="auto"/>
          <w:szCs w:val="22"/>
        </w:rPr>
      </w:pPr>
      <w:r w:rsidRPr="0072102B">
        <w:rPr>
          <w:rFonts w:asciiTheme="majorHAnsi" w:hAnsiTheme="majorHAnsi" w:cs="Calibri"/>
          <w:color w:val="auto"/>
          <w:szCs w:val="22"/>
        </w:rPr>
        <w:t>Cairn Oil &amp; Gas, Vedanta Ltd., is India’s largest private oil and gas exploration and production company having current interest in 58 blocks and accounting for more than a quarter of India’s domestic crude oil production and a vision to produce 50% of India’s crude production. Cairn Oil &amp; Gas on behalf of itself and Joint Venture (JV) partner(s) invites interested contractors with proven capabilities and demonstrated performance under the National Competitive Bidding (“NCB”) proces</w:t>
      </w:r>
      <w:r>
        <w:rPr>
          <w:rFonts w:asciiTheme="majorHAnsi" w:hAnsiTheme="majorHAnsi" w:cs="Calibri"/>
          <w:color w:val="auto"/>
          <w:szCs w:val="22"/>
        </w:rPr>
        <w:t>s for</w:t>
      </w:r>
      <w:r w:rsidRPr="0072102B">
        <w:rPr>
          <w:rFonts w:asciiTheme="majorHAnsi" w:hAnsiTheme="majorHAnsi" w:cs="Calibri"/>
          <w:color w:val="auto"/>
          <w:szCs w:val="22"/>
        </w:rPr>
        <w:t xml:space="preserve"> </w:t>
      </w:r>
      <w:r w:rsidR="00CD06F3" w:rsidRPr="005455DE">
        <w:rPr>
          <w:rFonts w:asciiTheme="majorHAnsi" w:hAnsiTheme="majorHAnsi" w:cs="Calibri"/>
          <w:color w:val="auto"/>
          <w:szCs w:val="22"/>
        </w:rPr>
        <w:t>‘‘</w:t>
      </w:r>
      <w:r w:rsidR="0002708A" w:rsidRPr="005455DE">
        <w:rPr>
          <w:rFonts w:asciiTheme="majorHAnsi" w:hAnsiTheme="majorHAnsi" w:cs="Calibri"/>
          <w:b/>
          <w:bCs/>
          <w:color w:val="auto"/>
          <w:szCs w:val="22"/>
        </w:rPr>
        <w:t>Provision of Catering</w:t>
      </w:r>
      <w:r w:rsidR="007F1253" w:rsidRPr="005455DE">
        <w:rPr>
          <w:rFonts w:asciiTheme="majorHAnsi" w:hAnsiTheme="majorHAnsi" w:cs="Calibri"/>
          <w:b/>
          <w:bCs/>
          <w:color w:val="auto"/>
          <w:szCs w:val="22"/>
        </w:rPr>
        <w:t>, Housekeeping</w:t>
      </w:r>
      <w:r w:rsidR="0002708A" w:rsidRPr="005455DE">
        <w:rPr>
          <w:rFonts w:asciiTheme="majorHAnsi" w:hAnsiTheme="majorHAnsi" w:cs="Calibri"/>
          <w:b/>
          <w:bCs/>
          <w:color w:val="auto"/>
          <w:szCs w:val="22"/>
        </w:rPr>
        <w:t xml:space="preserve"> &amp; Facility Management</w:t>
      </w:r>
      <w:r w:rsidR="007F1253" w:rsidRPr="005455DE">
        <w:rPr>
          <w:rFonts w:asciiTheme="majorHAnsi" w:hAnsiTheme="majorHAnsi" w:cs="Calibri"/>
          <w:b/>
          <w:bCs/>
          <w:color w:val="auto"/>
          <w:szCs w:val="22"/>
        </w:rPr>
        <w:t>/Maintenance</w:t>
      </w:r>
      <w:r w:rsidR="0002708A" w:rsidRPr="005455DE">
        <w:rPr>
          <w:rFonts w:asciiTheme="majorHAnsi" w:hAnsiTheme="majorHAnsi" w:cs="Calibri"/>
          <w:b/>
          <w:bCs/>
          <w:color w:val="auto"/>
          <w:szCs w:val="22"/>
        </w:rPr>
        <w:t xml:space="preserve"> Services</w:t>
      </w:r>
      <w:r w:rsidR="0002708A" w:rsidRPr="005455DE">
        <w:rPr>
          <w:rFonts w:asciiTheme="majorHAnsi" w:hAnsiTheme="majorHAnsi" w:cs="Calibri"/>
          <w:color w:val="auto"/>
          <w:szCs w:val="22"/>
        </w:rPr>
        <w:t xml:space="preserve"> </w:t>
      </w:r>
      <w:r w:rsidR="00E91B31" w:rsidRPr="005455DE">
        <w:rPr>
          <w:rFonts w:asciiTheme="majorHAnsi" w:hAnsiTheme="majorHAnsi" w:cs="Calibri"/>
          <w:color w:val="auto"/>
          <w:szCs w:val="22"/>
        </w:rPr>
        <w:t>“ at Mangala , Bhagyam, Aishwariya, Raageshwari terminal, NI, NE , Raag Oil, Saraswati, Guda</w:t>
      </w:r>
      <w:r w:rsidR="00CD1A07">
        <w:rPr>
          <w:rFonts w:asciiTheme="majorHAnsi" w:hAnsiTheme="majorHAnsi" w:cs="Calibri"/>
          <w:color w:val="auto"/>
          <w:szCs w:val="22"/>
        </w:rPr>
        <w:t>, Sanchore, Radhanpur, Viramgam, Bhogat,  Rajkot, Wakaner, Jamnagar</w:t>
      </w:r>
      <w:r w:rsidR="00E91B31" w:rsidRPr="005455DE">
        <w:rPr>
          <w:rFonts w:asciiTheme="majorHAnsi" w:hAnsiTheme="majorHAnsi" w:cs="Calibri"/>
          <w:color w:val="auto"/>
          <w:szCs w:val="22"/>
        </w:rPr>
        <w:t xml:space="preserve"> etc</w:t>
      </w:r>
      <w:r w:rsidR="0002708A" w:rsidRPr="005455DE">
        <w:rPr>
          <w:rFonts w:asciiTheme="majorHAnsi" w:hAnsiTheme="majorHAnsi" w:cs="Calibri"/>
          <w:color w:val="auto"/>
          <w:szCs w:val="22"/>
        </w:rPr>
        <w:t xml:space="preserve"> for 3 Years</w:t>
      </w:r>
      <w:r w:rsidR="00E91B31" w:rsidRPr="005455DE">
        <w:rPr>
          <w:rFonts w:asciiTheme="majorHAnsi" w:hAnsiTheme="majorHAnsi" w:cs="Calibri"/>
          <w:color w:val="auto"/>
          <w:szCs w:val="22"/>
        </w:rPr>
        <w:t>.</w:t>
      </w:r>
    </w:p>
    <w:p w14:paraId="347C0084" w14:textId="77777777" w:rsidR="00CD06F3" w:rsidRPr="005455DE" w:rsidRDefault="00CD06F3" w:rsidP="00CD06F3">
      <w:pPr>
        <w:tabs>
          <w:tab w:val="left" w:pos="450"/>
        </w:tabs>
        <w:ind w:right="-360"/>
        <w:jc w:val="both"/>
        <w:rPr>
          <w:rFonts w:asciiTheme="majorHAnsi" w:hAnsiTheme="majorHAnsi" w:cs="Arial"/>
          <w:b/>
          <w:color w:val="auto"/>
          <w:szCs w:val="22"/>
        </w:rPr>
      </w:pPr>
    </w:p>
    <w:p w14:paraId="142C889F" w14:textId="731487C7" w:rsidR="00BE6DBE" w:rsidRPr="005455DE" w:rsidRDefault="00013DC3" w:rsidP="00BE6DBE">
      <w:pPr>
        <w:tabs>
          <w:tab w:val="left" w:pos="1418"/>
          <w:tab w:val="left" w:pos="1701"/>
          <w:tab w:val="right" w:pos="9185"/>
          <w:tab w:val="right" w:pos="9214"/>
        </w:tabs>
        <w:jc w:val="both"/>
        <w:rPr>
          <w:rFonts w:asciiTheme="majorHAnsi" w:hAnsiTheme="majorHAnsi" w:cs="Calibri"/>
          <w:color w:val="auto"/>
          <w:szCs w:val="22"/>
        </w:rPr>
      </w:pPr>
      <w:r>
        <w:rPr>
          <w:rFonts w:asciiTheme="majorHAnsi" w:hAnsiTheme="majorHAnsi" w:cs="Calibri"/>
          <w:color w:val="auto"/>
          <w:szCs w:val="22"/>
        </w:rPr>
        <w:t>S</w:t>
      </w:r>
      <w:r w:rsidR="00BE6DBE" w:rsidRPr="005455DE">
        <w:rPr>
          <w:rFonts w:asciiTheme="majorHAnsi" w:hAnsiTheme="majorHAnsi" w:cs="Calibri"/>
          <w:color w:val="auto"/>
          <w:szCs w:val="22"/>
        </w:rPr>
        <w:t xml:space="preserve">cope of work/ </w:t>
      </w:r>
      <w:r w:rsidR="00F67CE1" w:rsidRPr="005455DE">
        <w:rPr>
          <w:rFonts w:asciiTheme="majorHAnsi" w:hAnsiTheme="majorHAnsi" w:cs="Calibri"/>
          <w:color w:val="auto"/>
          <w:szCs w:val="22"/>
        </w:rPr>
        <w:t>services for</w:t>
      </w:r>
      <w:r w:rsidR="00BE6DBE" w:rsidRPr="005455DE">
        <w:rPr>
          <w:rFonts w:asciiTheme="majorHAnsi" w:hAnsiTheme="majorHAnsi" w:cs="Calibri"/>
          <w:color w:val="auto"/>
          <w:szCs w:val="22"/>
        </w:rPr>
        <w:t xml:space="preserve"> Catering and Facility Management </w:t>
      </w:r>
      <w:r>
        <w:rPr>
          <w:rFonts w:asciiTheme="majorHAnsi" w:hAnsiTheme="majorHAnsi" w:cs="Calibri"/>
          <w:color w:val="auto"/>
          <w:szCs w:val="22"/>
        </w:rPr>
        <w:t xml:space="preserve">broadly </w:t>
      </w:r>
      <w:r w:rsidR="0087687E">
        <w:rPr>
          <w:rFonts w:asciiTheme="majorHAnsi" w:hAnsiTheme="majorHAnsi" w:cs="Calibri"/>
          <w:color w:val="auto"/>
          <w:szCs w:val="22"/>
        </w:rPr>
        <w:t>includes:</w:t>
      </w:r>
      <w:r w:rsidR="00BE6DBE" w:rsidRPr="005455DE">
        <w:rPr>
          <w:rFonts w:asciiTheme="majorHAnsi" w:hAnsiTheme="majorHAnsi" w:cs="Calibri"/>
          <w:color w:val="auto"/>
          <w:szCs w:val="22"/>
        </w:rPr>
        <w:t xml:space="preserve"> </w:t>
      </w:r>
    </w:p>
    <w:p w14:paraId="0B81E5E0" w14:textId="77777777" w:rsidR="00BE6DBE" w:rsidRPr="005455DE" w:rsidRDefault="00BE6DBE" w:rsidP="00BE6DBE">
      <w:pPr>
        <w:tabs>
          <w:tab w:val="left" w:pos="1418"/>
          <w:tab w:val="left" w:pos="1701"/>
          <w:tab w:val="right" w:pos="9185"/>
          <w:tab w:val="right" w:pos="9214"/>
        </w:tabs>
        <w:jc w:val="both"/>
        <w:rPr>
          <w:rFonts w:asciiTheme="majorHAnsi" w:hAnsiTheme="majorHAnsi" w:cs="Calibri"/>
          <w:color w:val="auto"/>
          <w:szCs w:val="22"/>
        </w:rPr>
      </w:pPr>
    </w:p>
    <w:p w14:paraId="239AB870" w14:textId="2D39BC0C" w:rsidR="00E91B31" w:rsidRPr="005455DE" w:rsidRDefault="00E91B31" w:rsidP="00BE6DBE">
      <w:pPr>
        <w:pStyle w:val="ListParagraph"/>
        <w:numPr>
          <w:ilvl w:val="0"/>
          <w:numId w:val="41"/>
        </w:numPr>
        <w:spacing w:after="0" w:line="240" w:lineRule="auto"/>
        <w:jc w:val="both"/>
        <w:rPr>
          <w:rFonts w:asciiTheme="majorHAnsi" w:eastAsia="Times New Roman" w:hAnsiTheme="majorHAnsi" w:cs="Calibri"/>
          <w:color w:val="000000"/>
          <w:sz w:val="22"/>
          <w:lang w:val="en-GB" w:bidi="hi"/>
        </w:rPr>
      </w:pPr>
      <w:r w:rsidRPr="005455DE">
        <w:rPr>
          <w:rFonts w:asciiTheme="majorHAnsi" w:eastAsia="Times New Roman" w:hAnsiTheme="majorHAnsi" w:cs="Calibri"/>
          <w:color w:val="000000"/>
          <w:sz w:val="22"/>
          <w:lang w:val="en-GB" w:bidi="hi"/>
        </w:rPr>
        <w:t xml:space="preserve">Provision of Catering </w:t>
      </w:r>
      <w:r w:rsidR="00681A91">
        <w:rPr>
          <w:rFonts w:asciiTheme="majorHAnsi" w:eastAsia="Times New Roman" w:hAnsiTheme="majorHAnsi" w:cs="Calibri"/>
          <w:color w:val="000000"/>
          <w:sz w:val="22"/>
          <w:lang w:val="en-GB" w:bidi="hi"/>
        </w:rPr>
        <w:t>S</w:t>
      </w:r>
      <w:r w:rsidRPr="005455DE">
        <w:rPr>
          <w:rFonts w:asciiTheme="majorHAnsi" w:eastAsia="Times New Roman" w:hAnsiTheme="majorHAnsi" w:cs="Calibri"/>
          <w:color w:val="000000"/>
          <w:sz w:val="22"/>
          <w:lang w:val="en-GB" w:bidi="hi"/>
        </w:rPr>
        <w:t xml:space="preserve">ervices, </w:t>
      </w:r>
      <w:r w:rsidR="00681A91">
        <w:rPr>
          <w:rFonts w:asciiTheme="majorHAnsi" w:eastAsia="Times New Roman" w:hAnsiTheme="majorHAnsi" w:cs="Calibri"/>
          <w:color w:val="000000"/>
          <w:sz w:val="22"/>
          <w:lang w:val="en-GB" w:bidi="hi"/>
        </w:rPr>
        <w:t xml:space="preserve">Drinking Water </w:t>
      </w:r>
      <w:r w:rsidR="004870F2">
        <w:rPr>
          <w:rFonts w:asciiTheme="majorHAnsi" w:eastAsia="Times New Roman" w:hAnsiTheme="majorHAnsi" w:cs="Calibri"/>
          <w:color w:val="000000"/>
          <w:sz w:val="22"/>
          <w:lang w:val="en-GB" w:bidi="hi"/>
        </w:rPr>
        <w:t>Supply,</w:t>
      </w:r>
      <w:r w:rsidR="00681A91">
        <w:rPr>
          <w:rFonts w:asciiTheme="majorHAnsi" w:eastAsia="Times New Roman" w:hAnsiTheme="majorHAnsi" w:cs="Calibri"/>
          <w:color w:val="000000"/>
          <w:sz w:val="22"/>
          <w:lang w:val="en-GB" w:bidi="hi"/>
        </w:rPr>
        <w:t xml:space="preserve"> E</w:t>
      </w:r>
      <w:r w:rsidRPr="005455DE">
        <w:rPr>
          <w:rFonts w:asciiTheme="majorHAnsi" w:eastAsia="Times New Roman" w:hAnsiTheme="majorHAnsi" w:cs="Calibri"/>
          <w:color w:val="000000"/>
          <w:sz w:val="22"/>
          <w:lang w:val="en-GB" w:bidi="hi"/>
        </w:rPr>
        <w:t xml:space="preserve">vent </w:t>
      </w:r>
      <w:r w:rsidR="00681A91">
        <w:rPr>
          <w:rFonts w:asciiTheme="majorHAnsi" w:eastAsia="Times New Roman" w:hAnsiTheme="majorHAnsi" w:cs="Calibri"/>
          <w:color w:val="000000"/>
          <w:sz w:val="22"/>
          <w:lang w:val="en-GB" w:bidi="hi"/>
        </w:rPr>
        <w:t>M</w:t>
      </w:r>
      <w:r w:rsidRPr="005455DE">
        <w:rPr>
          <w:rFonts w:asciiTheme="majorHAnsi" w:eastAsia="Times New Roman" w:hAnsiTheme="majorHAnsi" w:cs="Calibri"/>
          <w:color w:val="000000"/>
          <w:sz w:val="22"/>
          <w:lang w:val="en-GB" w:bidi="hi"/>
        </w:rPr>
        <w:t>anagement, Pantry services etc.</w:t>
      </w:r>
    </w:p>
    <w:p w14:paraId="01A26673" w14:textId="11ABA560" w:rsidR="00E91B31" w:rsidRPr="005455DE" w:rsidRDefault="00E91B31" w:rsidP="00BE6DBE">
      <w:pPr>
        <w:numPr>
          <w:ilvl w:val="0"/>
          <w:numId w:val="41"/>
        </w:numPr>
        <w:jc w:val="both"/>
        <w:rPr>
          <w:rFonts w:asciiTheme="majorHAnsi" w:hAnsiTheme="majorHAnsi" w:cs="Calibri"/>
          <w:color w:val="000000"/>
          <w:szCs w:val="22"/>
          <w:lang w:bidi="hi"/>
        </w:rPr>
      </w:pPr>
      <w:r w:rsidRPr="005455DE">
        <w:rPr>
          <w:rFonts w:asciiTheme="majorHAnsi" w:hAnsiTheme="majorHAnsi" w:cs="Calibri"/>
          <w:color w:val="000000"/>
          <w:szCs w:val="22"/>
          <w:lang w:bidi="hi"/>
        </w:rPr>
        <w:t xml:space="preserve">Provision of </w:t>
      </w:r>
      <w:r w:rsidR="00BE6DBE" w:rsidRPr="005455DE">
        <w:rPr>
          <w:rFonts w:asciiTheme="majorHAnsi" w:hAnsiTheme="majorHAnsi" w:cs="Calibri"/>
          <w:color w:val="000000"/>
          <w:szCs w:val="22"/>
          <w:lang w:bidi="hi"/>
        </w:rPr>
        <w:t>internal h</w:t>
      </w:r>
      <w:r w:rsidRPr="005455DE">
        <w:rPr>
          <w:rFonts w:asciiTheme="majorHAnsi" w:hAnsiTheme="majorHAnsi" w:cs="Calibri"/>
          <w:color w:val="000000"/>
          <w:szCs w:val="22"/>
          <w:lang w:bidi="hi"/>
        </w:rPr>
        <w:t xml:space="preserve">ousekeeping Services for the facility like office buildings, Warehouses, Workshops, living quarters, </w:t>
      </w:r>
      <w:r w:rsidR="0087687E" w:rsidRPr="005455DE">
        <w:rPr>
          <w:rFonts w:asciiTheme="majorHAnsi" w:hAnsiTheme="majorHAnsi" w:cs="Calibri"/>
          <w:color w:val="000000"/>
          <w:szCs w:val="22"/>
          <w:lang w:bidi="hi"/>
        </w:rPr>
        <w:t>well</w:t>
      </w:r>
      <w:r w:rsidRPr="005455DE">
        <w:rPr>
          <w:rFonts w:asciiTheme="majorHAnsi" w:hAnsiTheme="majorHAnsi" w:cs="Calibri"/>
          <w:color w:val="000000"/>
          <w:szCs w:val="22"/>
          <w:lang w:bidi="hi"/>
        </w:rPr>
        <w:t xml:space="preserve"> pads and other plant operational buildings area etc.</w:t>
      </w:r>
      <w:r w:rsidR="00013DC3">
        <w:rPr>
          <w:rFonts w:asciiTheme="majorHAnsi" w:hAnsiTheme="majorHAnsi" w:cs="Calibri"/>
          <w:color w:val="000000"/>
          <w:szCs w:val="22"/>
          <w:lang w:bidi="hi"/>
        </w:rPr>
        <w:t xml:space="preserve"> including</w:t>
      </w:r>
      <w:r w:rsidRPr="005455DE">
        <w:rPr>
          <w:rFonts w:asciiTheme="majorHAnsi" w:hAnsiTheme="majorHAnsi" w:cs="Calibri"/>
          <w:color w:val="000000"/>
          <w:szCs w:val="22"/>
          <w:lang w:bidi="hi"/>
        </w:rPr>
        <w:t xml:space="preserve"> pest control and waste management</w:t>
      </w:r>
      <w:r w:rsidR="00013DC3">
        <w:rPr>
          <w:rFonts w:asciiTheme="majorHAnsi" w:hAnsiTheme="majorHAnsi" w:cs="Calibri"/>
          <w:color w:val="000000"/>
          <w:szCs w:val="22"/>
          <w:lang w:bidi="hi"/>
        </w:rPr>
        <w:t>.</w:t>
      </w:r>
    </w:p>
    <w:p w14:paraId="097D8F95" w14:textId="77777777" w:rsidR="00013DC3" w:rsidRPr="00013DC3" w:rsidRDefault="00E91B31" w:rsidP="00013DC3">
      <w:pPr>
        <w:numPr>
          <w:ilvl w:val="0"/>
          <w:numId w:val="41"/>
        </w:numPr>
        <w:jc w:val="both"/>
        <w:rPr>
          <w:rFonts w:asciiTheme="majorHAnsi" w:hAnsiTheme="majorHAnsi" w:cs="Calibri"/>
          <w:color w:val="000000"/>
          <w:lang w:bidi="hi"/>
        </w:rPr>
      </w:pPr>
      <w:r w:rsidRPr="005455DE">
        <w:rPr>
          <w:rFonts w:asciiTheme="majorHAnsi" w:hAnsiTheme="majorHAnsi" w:cs="Calibri"/>
          <w:color w:val="000000"/>
          <w:szCs w:val="22"/>
          <w:lang w:bidi="hi"/>
        </w:rPr>
        <w:t xml:space="preserve">Provision of facility maintenance services like plumbing, carpentry, electric work, repair </w:t>
      </w:r>
      <w:r w:rsidR="00013DC3">
        <w:rPr>
          <w:rFonts w:asciiTheme="majorHAnsi" w:hAnsiTheme="majorHAnsi" w:cs="Calibri"/>
          <w:color w:val="000000"/>
          <w:szCs w:val="22"/>
          <w:lang w:bidi="hi"/>
        </w:rPr>
        <w:t>work etc.</w:t>
      </w:r>
    </w:p>
    <w:p w14:paraId="3344750F" w14:textId="581A7168" w:rsidR="00BE6DBE" w:rsidRPr="00013DC3" w:rsidRDefault="00013DC3" w:rsidP="00013DC3">
      <w:pPr>
        <w:ind w:left="1080"/>
        <w:jc w:val="both"/>
        <w:rPr>
          <w:rFonts w:asciiTheme="majorHAnsi" w:hAnsiTheme="majorHAnsi" w:cs="Calibri"/>
          <w:color w:val="000000"/>
          <w:lang w:bidi="hi"/>
        </w:rPr>
      </w:pPr>
      <w:r w:rsidRPr="00013DC3">
        <w:rPr>
          <w:rFonts w:asciiTheme="majorHAnsi" w:hAnsiTheme="majorHAnsi" w:cs="Calibri"/>
          <w:color w:val="000000"/>
          <w:lang w:bidi="hi"/>
        </w:rPr>
        <w:t xml:space="preserve"> </w:t>
      </w:r>
    </w:p>
    <w:p w14:paraId="644B938B" w14:textId="77777777" w:rsidR="007F1253" w:rsidRPr="005455DE" w:rsidRDefault="003F0A86" w:rsidP="007F1253">
      <w:pPr>
        <w:tabs>
          <w:tab w:val="left" w:pos="1418"/>
          <w:tab w:val="left" w:pos="1701"/>
          <w:tab w:val="right" w:pos="9185"/>
          <w:tab w:val="right" w:pos="9214"/>
        </w:tabs>
        <w:jc w:val="both"/>
        <w:rPr>
          <w:rFonts w:asciiTheme="majorHAnsi" w:hAnsiTheme="majorHAnsi" w:cs="Calibri"/>
          <w:color w:val="000000"/>
          <w:szCs w:val="22"/>
          <w:lang w:bidi="hi"/>
        </w:rPr>
      </w:pPr>
      <w:r w:rsidRPr="005455DE">
        <w:rPr>
          <w:rFonts w:asciiTheme="majorHAnsi" w:hAnsiTheme="majorHAnsi" w:cs="Calibri"/>
          <w:color w:val="auto"/>
          <w:szCs w:val="22"/>
        </w:rPr>
        <w:t>Vedanta</w:t>
      </w:r>
      <w:r w:rsidR="007F1253" w:rsidRPr="005455DE">
        <w:rPr>
          <w:rFonts w:asciiTheme="majorHAnsi" w:hAnsiTheme="majorHAnsi" w:cs="Calibri"/>
          <w:color w:val="auto"/>
          <w:szCs w:val="22"/>
        </w:rPr>
        <w:t xml:space="preserve"> on behalf of the JV partners invites reputed Contractors with demonstrated HSE performance to express their interest to participate in pre-qualification as bidders and to participate in National Competitive Bidding Process (“NCB”) process.</w:t>
      </w:r>
      <w:r w:rsidR="007F1253" w:rsidRPr="005455DE">
        <w:rPr>
          <w:rFonts w:asciiTheme="majorHAnsi" w:hAnsiTheme="majorHAnsi" w:cs="Calibri"/>
          <w:color w:val="000000"/>
          <w:szCs w:val="22"/>
          <w:lang w:bidi="hi"/>
        </w:rPr>
        <w:t xml:space="preserve"> </w:t>
      </w:r>
    </w:p>
    <w:p w14:paraId="42682632" w14:textId="166B3918" w:rsidR="007F1253" w:rsidRDefault="007F1253" w:rsidP="007F1253">
      <w:pPr>
        <w:tabs>
          <w:tab w:val="left" w:pos="1418"/>
          <w:tab w:val="left" w:pos="1701"/>
          <w:tab w:val="right" w:pos="9185"/>
          <w:tab w:val="right" w:pos="9214"/>
        </w:tabs>
        <w:jc w:val="both"/>
        <w:rPr>
          <w:rFonts w:asciiTheme="majorHAnsi" w:hAnsiTheme="majorHAnsi" w:cs="Calibri"/>
          <w:color w:val="000000"/>
          <w:szCs w:val="22"/>
          <w:lang w:bidi="hi"/>
        </w:rPr>
      </w:pPr>
    </w:p>
    <w:p w14:paraId="26308577" w14:textId="77777777" w:rsidR="0096602A" w:rsidRPr="005455DE" w:rsidRDefault="0096602A" w:rsidP="0096602A">
      <w:pPr>
        <w:tabs>
          <w:tab w:val="left" w:pos="1418"/>
          <w:tab w:val="left" w:pos="1701"/>
          <w:tab w:val="right" w:pos="9185"/>
          <w:tab w:val="right" w:pos="9214"/>
        </w:tabs>
        <w:ind w:left="720"/>
        <w:jc w:val="both"/>
        <w:rPr>
          <w:rFonts w:asciiTheme="majorHAnsi" w:hAnsiTheme="majorHAnsi" w:cs="Calibri"/>
          <w:color w:val="000000"/>
          <w:szCs w:val="22"/>
          <w:u w:val="single"/>
          <w:lang w:bidi="hi"/>
        </w:rPr>
      </w:pPr>
      <w:r w:rsidRPr="005455DE">
        <w:rPr>
          <w:rFonts w:asciiTheme="majorHAnsi" w:hAnsiTheme="majorHAnsi" w:cs="Calibri"/>
          <w:color w:val="000000"/>
          <w:szCs w:val="22"/>
          <w:u w:val="single"/>
          <w:lang w:bidi="hi"/>
        </w:rPr>
        <w:t>Financial GO/NO-GO Criteria</w:t>
      </w:r>
    </w:p>
    <w:p w14:paraId="2E7CFAE7" w14:textId="77777777" w:rsidR="0096602A" w:rsidRPr="004E38FC" w:rsidRDefault="0096602A" w:rsidP="0096602A">
      <w:pPr>
        <w:numPr>
          <w:ilvl w:val="1"/>
          <w:numId w:val="45"/>
        </w:numPr>
        <w:tabs>
          <w:tab w:val="left" w:pos="1701"/>
          <w:tab w:val="right" w:pos="9185"/>
          <w:tab w:val="right" w:pos="9214"/>
        </w:tabs>
        <w:jc w:val="both"/>
        <w:rPr>
          <w:rFonts w:asciiTheme="majorHAnsi" w:hAnsiTheme="majorHAnsi" w:cs="Calibri"/>
          <w:color w:val="000000"/>
          <w:szCs w:val="22"/>
          <w:lang w:bidi="hi"/>
        </w:rPr>
      </w:pPr>
      <w:r w:rsidRPr="004E38FC">
        <w:rPr>
          <w:rFonts w:asciiTheme="majorHAnsi" w:hAnsiTheme="majorHAnsi" w:cs="Calibri"/>
          <w:color w:val="000000"/>
          <w:szCs w:val="22"/>
          <w:lang w:bidi="hi"/>
        </w:rPr>
        <w:t>Turnover - Turnover in each of the immediately preceding two (02) financial years should be equal to or more than the estimated Average Annual Contract value.</w:t>
      </w:r>
    </w:p>
    <w:p w14:paraId="0BB22D23" w14:textId="77777777" w:rsidR="0096602A" w:rsidRPr="004E38FC" w:rsidRDefault="0096602A" w:rsidP="0096602A">
      <w:pPr>
        <w:numPr>
          <w:ilvl w:val="1"/>
          <w:numId w:val="45"/>
        </w:numPr>
        <w:tabs>
          <w:tab w:val="left" w:pos="1701"/>
          <w:tab w:val="right" w:pos="9185"/>
          <w:tab w:val="right" w:pos="9214"/>
        </w:tabs>
        <w:jc w:val="both"/>
        <w:rPr>
          <w:rFonts w:asciiTheme="majorHAnsi" w:hAnsiTheme="majorHAnsi" w:cs="Calibri"/>
          <w:color w:val="000000"/>
          <w:szCs w:val="22"/>
          <w:lang w:bidi="hi"/>
        </w:rPr>
      </w:pPr>
      <w:r w:rsidRPr="004E38FC">
        <w:rPr>
          <w:rFonts w:asciiTheme="majorHAnsi" w:hAnsiTheme="majorHAnsi" w:cs="Calibri"/>
          <w:color w:val="000000"/>
          <w:szCs w:val="22"/>
          <w:lang w:bidi="hi"/>
        </w:rPr>
        <w:t>Net Worth - Positive net worth in each of the immediately preceding two (02) financial years.</w:t>
      </w:r>
    </w:p>
    <w:p w14:paraId="4D7A5A8D" w14:textId="77777777" w:rsidR="0096602A" w:rsidRDefault="0096602A" w:rsidP="0096602A">
      <w:pPr>
        <w:numPr>
          <w:ilvl w:val="1"/>
          <w:numId w:val="45"/>
        </w:numPr>
        <w:tabs>
          <w:tab w:val="left" w:pos="1701"/>
          <w:tab w:val="right" w:pos="9185"/>
          <w:tab w:val="right" w:pos="9214"/>
        </w:tabs>
        <w:jc w:val="both"/>
        <w:rPr>
          <w:rFonts w:asciiTheme="majorHAnsi" w:hAnsiTheme="majorHAnsi" w:cs="Calibri"/>
          <w:color w:val="000000"/>
          <w:szCs w:val="22"/>
          <w:lang w:bidi="hi"/>
        </w:rPr>
      </w:pPr>
      <w:r w:rsidRPr="004E38FC">
        <w:rPr>
          <w:rFonts w:asciiTheme="majorHAnsi" w:hAnsiTheme="majorHAnsi" w:cs="Calibri"/>
          <w:color w:val="000000"/>
          <w:szCs w:val="22"/>
          <w:lang w:bidi="hi"/>
        </w:rPr>
        <w:t xml:space="preserve">Liquidity Ratio – Liquidity ratio in each of the preceding two (02) financial years should not </w:t>
      </w:r>
      <w:r>
        <w:rPr>
          <w:rFonts w:asciiTheme="majorHAnsi" w:hAnsiTheme="majorHAnsi" w:cs="Calibri"/>
          <w:color w:val="000000"/>
          <w:szCs w:val="22"/>
          <w:lang w:bidi="hi"/>
        </w:rPr>
        <w:t xml:space="preserve">to </w:t>
      </w:r>
      <w:r w:rsidRPr="004E38FC">
        <w:rPr>
          <w:rFonts w:asciiTheme="majorHAnsi" w:hAnsiTheme="majorHAnsi" w:cs="Calibri"/>
          <w:color w:val="000000"/>
          <w:szCs w:val="22"/>
          <w:lang w:bidi="hi"/>
        </w:rPr>
        <w:t>be less than 1.00.</w:t>
      </w:r>
    </w:p>
    <w:p w14:paraId="69F0ADF5" w14:textId="77777777" w:rsidR="0096602A" w:rsidRPr="004E38FC" w:rsidRDefault="0096602A" w:rsidP="0096602A">
      <w:pPr>
        <w:tabs>
          <w:tab w:val="left" w:pos="1701"/>
          <w:tab w:val="right" w:pos="9185"/>
          <w:tab w:val="right" w:pos="9214"/>
        </w:tabs>
        <w:ind w:left="1440"/>
        <w:jc w:val="both"/>
        <w:rPr>
          <w:rFonts w:asciiTheme="majorHAnsi" w:hAnsiTheme="majorHAnsi" w:cs="Calibri"/>
          <w:color w:val="000000"/>
          <w:szCs w:val="22"/>
          <w:lang w:bidi="hi"/>
        </w:rPr>
      </w:pPr>
    </w:p>
    <w:p w14:paraId="514E8EEF" w14:textId="77777777" w:rsidR="0096602A" w:rsidRPr="005455DE" w:rsidRDefault="0096602A" w:rsidP="0096602A">
      <w:pPr>
        <w:tabs>
          <w:tab w:val="left" w:pos="1418"/>
          <w:tab w:val="left" w:pos="1701"/>
          <w:tab w:val="right" w:pos="9185"/>
          <w:tab w:val="right" w:pos="9214"/>
        </w:tabs>
        <w:ind w:left="720"/>
        <w:jc w:val="both"/>
        <w:rPr>
          <w:rFonts w:asciiTheme="majorHAnsi" w:hAnsiTheme="majorHAnsi" w:cs="Calibri"/>
          <w:color w:val="000000"/>
          <w:szCs w:val="22"/>
          <w:u w:val="single"/>
          <w:lang w:bidi="hi"/>
        </w:rPr>
      </w:pPr>
      <w:r w:rsidRPr="005455DE">
        <w:rPr>
          <w:rFonts w:asciiTheme="majorHAnsi" w:hAnsiTheme="majorHAnsi" w:cs="Calibri"/>
          <w:color w:val="000000"/>
          <w:szCs w:val="22"/>
          <w:u w:val="single"/>
          <w:lang w:bidi="hi"/>
        </w:rPr>
        <w:t>Technical GO/NO-GO Criteria</w:t>
      </w:r>
    </w:p>
    <w:p w14:paraId="4DCE3520" w14:textId="77777777" w:rsidR="0096602A" w:rsidRPr="004E38FC" w:rsidRDefault="0096602A" w:rsidP="0096602A">
      <w:pPr>
        <w:pStyle w:val="ListParagraph"/>
        <w:numPr>
          <w:ilvl w:val="0"/>
          <w:numId w:val="47"/>
        </w:numPr>
        <w:tabs>
          <w:tab w:val="left" w:pos="1701"/>
          <w:tab w:val="right" w:pos="9185"/>
          <w:tab w:val="right" w:pos="9214"/>
        </w:tabs>
        <w:ind w:left="1440"/>
        <w:jc w:val="both"/>
        <w:rPr>
          <w:rFonts w:asciiTheme="majorHAnsi" w:hAnsiTheme="majorHAnsi" w:cs="Calibri"/>
          <w:color w:val="000000"/>
          <w:sz w:val="22"/>
          <w:szCs w:val="24"/>
          <w:lang w:bidi="hi"/>
        </w:rPr>
      </w:pPr>
      <w:r w:rsidRPr="004E38FC">
        <w:rPr>
          <w:rFonts w:asciiTheme="majorHAnsi" w:hAnsiTheme="majorHAnsi" w:cs="Calibri"/>
          <w:color w:val="000000"/>
          <w:sz w:val="22"/>
          <w:szCs w:val="24"/>
          <w:lang w:bidi="hi"/>
        </w:rPr>
        <w:t>Min 3 Years of continuous experience in previous 5 years in Catering, Facility Management &amp; House Keeping for Large scale industries</w:t>
      </w:r>
      <w:r>
        <w:rPr>
          <w:rFonts w:asciiTheme="majorHAnsi" w:hAnsiTheme="majorHAnsi" w:cs="Calibri"/>
          <w:color w:val="000000"/>
          <w:sz w:val="22"/>
          <w:szCs w:val="24"/>
          <w:lang w:bidi="hi"/>
        </w:rPr>
        <w:t xml:space="preserve"> i.e. capacity to cater 300 personnel per day in each of the preceding 3 years though a single contract.</w:t>
      </w:r>
    </w:p>
    <w:p w14:paraId="3EE59537" w14:textId="353F1DFF" w:rsidR="007F1253" w:rsidRDefault="007F1253" w:rsidP="007F1253">
      <w:pPr>
        <w:tabs>
          <w:tab w:val="left" w:pos="1418"/>
          <w:tab w:val="left" w:pos="1701"/>
          <w:tab w:val="right" w:pos="9185"/>
          <w:tab w:val="right" w:pos="9214"/>
        </w:tabs>
        <w:ind w:left="720"/>
        <w:jc w:val="both"/>
        <w:rPr>
          <w:rFonts w:asciiTheme="majorHAnsi" w:hAnsiTheme="majorHAnsi" w:cs="Calibri"/>
          <w:color w:val="000000"/>
          <w:szCs w:val="22"/>
          <w:u w:val="single"/>
          <w:lang w:bidi="hi"/>
        </w:rPr>
      </w:pPr>
    </w:p>
    <w:p w14:paraId="797E1477" w14:textId="2CC4E782" w:rsidR="007F1253" w:rsidRPr="0072102B" w:rsidRDefault="007F1253" w:rsidP="007F1253">
      <w:pPr>
        <w:tabs>
          <w:tab w:val="left" w:pos="1418"/>
          <w:tab w:val="left" w:pos="1701"/>
          <w:tab w:val="right" w:pos="9185"/>
          <w:tab w:val="right" w:pos="9214"/>
        </w:tabs>
        <w:ind w:left="720"/>
        <w:jc w:val="both"/>
        <w:rPr>
          <w:rFonts w:asciiTheme="majorHAnsi" w:hAnsiTheme="majorHAnsi" w:cs="Calibri"/>
          <w:color w:val="000000"/>
          <w:szCs w:val="22"/>
          <w:lang w:bidi="hi"/>
        </w:rPr>
      </w:pPr>
      <w:r w:rsidRPr="0072102B">
        <w:rPr>
          <w:rFonts w:asciiTheme="majorHAnsi" w:hAnsiTheme="majorHAnsi" w:cs="Calibri"/>
          <w:color w:val="000000"/>
          <w:szCs w:val="22"/>
          <w:lang w:bidi="hi"/>
        </w:rPr>
        <w:t xml:space="preserve">Also, note </w:t>
      </w:r>
    </w:p>
    <w:p w14:paraId="74E40114" w14:textId="77777777" w:rsidR="007F1253" w:rsidRPr="005455DE" w:rsidRDefault="007F1253" w:rsidP="007F1253">
      <w:pPr>
        <w:numPr>
          <w:ilvl w:val="0"/>
          <w:numId w:val="1"/>
        </w:numPr>
        <w:tabs>
          <w:tab w:val="left" w:pos="1418"/>
          <w:tab w:val="left" w:pos="1701"/>
          <w:tab w:val="right" w:pos="9185"/>
          <w:tab w:val="right" w:pos="9214"/>
        </w:tabs>
        <w:jc w:val="both"/>
        <w:rPr>
          <w:rFonts w:asciiTheme="majorHAnsi" w:hAnsiTheme="majorHAnsi" w:cs="Calibri"/>
          <w:color w:val="000000"/>
          <w:szCs w:val="22"/>
          <w:lang w:bidi="hi"/>
        </w:rPr>
      </w:pPr>
      <w:r w:rsidRPr="005455DE">
        <w:rPr>
          <w:rFonts w:asciiTheme="majorHAnsi" w:hAnsiTheme="majorHAnsi" w:cs="Calibri"/>
          <w:color w:val="000000"/>
          <w:szCs w:val="22"/>
          <w:lang w:bidi="hi"/>
        </w:rPr>
        <w:t>Normally standalone financials of the bidding entity only will be considered. However, consolidated financials at the bidding entity level, if available, can also be submitted. Parent company or Affiliate’s financials can be submitted and considered, subject to submission of Parent/ Affiliate company guarantee. This should be clearly mentioned in the EOI response.</w:t>
      </w:r>
    </w:p>
    <w:p w14:paraId="6A0A532D" w14:textId="77777777" w:rsidR="007F1253" w:rsidRPr="005455DE" w:rsidRDefault="007F1253" w:rsidP="007F1253">
      <w:pPr>
        <w:tabs>
          <w:tab w:val="left" w:pos="1418"/>
          <w:tab w:val="left" w:pos="1701"/>
          <w:tab w:val="right" w:pos="9185"/>
          <w:tab w:val="right" w:pos="9214"/>
        </w:tabs>
        <w:ind w:left="720"/>
        <w:jc w:val="both"/>
        <w:rPr>
          <w:rFonts w:asciiTheme="majorHAnsi" w:hAnsiTheme="majorHAnsi" w:cs="Calibri"/>
          <w:color w:val="000000"/>
          <w:szCs w:val="22"/>
          <w:lang w:bidi="hi"/>
        </w:rPr>
      </w:pPr>
    </w:p>
    <w:p w14:paraId="2925C961" w14:textId="77777777" w:rsidR="00183271" w:rsidRPr="005455DE" w:rsidRDefault="00183271" w:rsidP="00183271">
      <w:pPr>
        <w:numPr>
          <w:ilvl w:val="0"/>
          <w:numId w:val="1"/>
        </w:numPr>
        <w:tabs>
          <w:tab w:val="left" w:pos="1418"/>
          <w:tab w:val="left" w:pos="1701"/>
          <w:tab w:val="right" w:pos="9185"/>
          <w:tab w:val="right" w:pos="9214"/>
        </w:tabs>
        <w:jc w:val="both"/>
        <w:rPr>
          <w:rFonts w:asciiTheme="majorHAnsi" w:hAnsiTheme="majorHAnsi" w:cs="Calibri"/>
          <w:color w:val="000000"/>
          <w:szCs w:val="22"/>
          <w:lang w:bidi="hi"/>
        </w:rPr>
      </w:pPr>
      <w:r w:rsidRPr="005455DE">
        <w:rPr>
          <w:rFonts w:asciiTheme="majorHAnsi" w:hAnsiTheme="majorHAnsi" w:cs="Calibri"/>
          <w:color w:val="000000"/>
          <w:szCs w:val="22"/>
          <w:lang w:bidi="hi"/>
        </w:rPr>
        <w:t xml:space="preserve">Where the bidding entity is unable to meet the Financial Evaluation Criteria, Parent/Holding Company Audited Financials can be considered, subject to:  </w:t>
      </w:r>
    </w:p>
    <w:p w14:paraId="29AB5486" w14:textId="157C66C1" w:rsidR="00183271" w:rsidRPr="005455DE" w:rsidRDefault="00183271" w:rsidP="00183271">
      <w:pPr>
        <w:tabs>
          <w:tab w:val="left" w:pos="1418"/>
          <w:tab w:val="left" w:pos="1701"/>
          <w:tab w:val="right" w:pos="9185"/>
          <w:tab w:val="right" w:pos="9214"/>
        </w:tabs>
        <w:ind w:left="720"/>
        <w:jc w:val="both"/>
        <w:rPr>
          <w:rFonts w:asciiTheme="majorHAnsi" w:hAnsiTheme="majorHAnsi" w:cs="Calibri"/>
          <w:color w:val="000000"/>
          <w:szCs w:val="22"/>
          <w:lang w:bidi="hi"/>
        </w:rPr>
      </w:pPr>
      <w:r w:rsidRPr="005455DE">
        <w:rPr>
          <w:rFonts w:asciiTheme="majorHAnsi" w:hAnsiTheme="majorHAnsi" w:cs="Calibri"/>
          <w:color w:val="000000"/>
          <w:szCs w:val="22"/>
          <w:lang w:bidi="hi"/>
        </w:rPr>
        <w:t xml:space="preserve">a) Submission of Financial guarantee in the form of 10% Bank guarantee of </w:t>
      </w:r>
      <w:r w:rsidR="002E4476">
        <w:rPr>
          <w:rFonts w:asciiTheme="majorHAnsi" w:hAnsiTheme="majorHAnsi" w:cs="Calibri"/>
          <w:color w:val="000000"/>
          <w:szCs w:val="22"/>
          <w:lang w:bidi="hi"/>
        </w:rPr>
        <w:t>Annualized C</w:t>
      </w:r>
      <w:r w:rsidRPr="005455DE">
        <w:rPr>
          <w:rFonts w:asciiTheme="majorHAnsi" w:hAnsiTheme="majorHAnsi" w:cs="Calibri"/>
          <w:color w:val="000000"/>
          <w:szCs w:val="22"/>
          <w:lang w:bidi="hi"/>
        </w:rPr>
        <w:t xml:space="preserve">ontract </w:t>
      </w:r>
      <w:r w:rsidR="002E4476">
        <w:rPr>
          <w:rFonts w:asciiTheme="majorHAnsi" w:hAnsiTheme="majorHAnsi" w:cs="Calibri"/>
          <w:color w:val="000000"/>
          <w:szCs w:val="22"/>
          <w:lang w:bidi="hi"/>
        </w:rPr>
        <w:t>V</w:t>
      </w:r>
      <w:r w:rsidRPr="005455DE">
        <w:rPr>
          <w:rFonts w:asciiTheme="majorHAnsi" w:hAnsiTheme="majorHAnsi" w:cs="Calibri"/>
          <w:color w:val="000000"/>
          <w:szCs w:val="22"/>
          <w:lang w:bidi="hi"/>
        </w:rPr>
        <w:t xml:space="preserve">alue.  </w:t>
      </w:r>
    </w:p>
    <w:p w14:paraId="2CD65AB1" w14:textId="77777777" w:rsidR="00183271" w:rsidRPr="005455DE" w:rsidRDefault="00183271" w:rsidP="00183271">
      <w:pPr>
        <w:tabs>
          <w:tab w:val="left" w:pos="1418"/>
          <w:tab w:val="left" w:pos="1701"/>
          <w:tab w:val="right" w:pos="9185"/>
          <w:tab w:val="right" w:pos="9214"/>
        </w:tabs>
        <w:ind w:left="720"/>
        <w:jc w:val="both"/>
        <w:rPr>
          <w:rFonts w:asciiTheme="majorHAnsi" w:hAnsiTheme="majorHAnsi" w:cs="Calibri"/>
          <w:color w:val="000000"/>
          <w:szCs w:val="22"/>
          <w:lang w:bidi="hi"/>
        </w:rPr>
      </w:pPr>
      <w:r w:rsidRPr="005455DE">
        <w:rPr>
          <w:rFonts w:asciiTheme="majorHAnsi" w:hAnsiTheme="majorHAnsi" w:cs="Calibri"/>
          <w:color w:val="000000"/>
          <w:szCs w:val="22"/>
          <w:lang w:bidi="hi"/>
        </w:rPr>
        <w:lastRenderedPageBreak/>
        <w:t xml:space="preserve">b) Commitment Letter from Parent/Company to provide financial support to the bidding entity. </w:t>
      </w:r>
    </w:p>
    <w:p w14:paraId="3662131D" w14:textId="77777777" w:rsidR="00183271" w:rsidRPr="005455DE" w:rsidRDefault="00183271" w:rsidP="007F1253">
      <w:pPr>
        <w:tabs>
          <w:tab w:val="left" w:pos="1418"/>
          <w:tab w:val="left" w:pos="1701"/>
          <w:tab w:val="right" w:pos="9185"/>
          <w:tab w:val="right" w:pos="9214"/>
        </w:tabs>
        <w:ind w:left="720"/>
        <w:jc w:val="both"/>
        <w:rPr>
          <w:rFonts w:asciiTheme="majorHAnsi" w:hAnsiTheme="majorHAnsi" w:cs="Calibri"/>
          <w:color w:val="000000"/>
          <w:szCs w:val="22"/>
          <w:lang w:bidi="hi"/>
        </w:rPr>
      </w:pPr>
    </w:p>
    <w:p w14:paraId="52CFC917" w14:textId="77777777" w:rsidR="007F1253" w:rsidRPr="005455DE" w:rsidRDefault="007F1253" w:rsidP="007F1253">
      <w:pPr>
        <w:numPr>
          <w:ilvl w:val="0"/>
          <w:numId w:val="1"/>
        </w:numPr>
        <w:tabs>
          <w:tab w:val="left" w:pos="1418"/>
          <w:tab w:val="left" w:pos="1701"/>
          <w:tab w:val="right" w:pos="9185"/>
          <w:tab w:val="right" w:pos="9214"/>
        </w:tabs>
        <w:jc w:val="both"/>
        <w:rPr>
          <w:rFonts w:asciiTheme="majorHAnsi" w:hAnsiTheme="majorHAnsi" w:cs="Calibri"/>
          <w:color w:val="000000"/>
          <w:szCs w:val="22"/>
          <w:lang w:bidi="hi"/>
        </w:rPr>
      </w:pPr>
      <w:r w:rsidRPr="005455DE">
        <w:rPr>
          <w:rFonts w:asciiTheme="majorHAnsi" w:hAnsiTheme="majorHAnsi" w:cs="Calibri"/>
          <w:color w:val="000000"/>
          <w:szCs w:val="22"/>
          <w:lang w:bidi="hi"/>
        </w:rPr>
        <w:t>Evaluation will be done only on the basis of the published annual reports / audited financials containing Auditor’s report, Balance sheet, Profit &amp; Loss a/c and Notes to Accounts.</w:t>
      </w:r>
    </w:p>
    <w:p w14:paraId="086249A1" w14:textId="77777777" w:rsidR="007F1253" w:rsidRPr="005455DE" w:rsidRDefault="007F1253" w:rsidP="007F1253">
      <w:pPr>
        <w:tabs>
          <w:tab w:val="left" w:pos="1418"/>
          <w:tab w:val="left" w:pos="1701"/>
          <w:tab w:val="right" w:pos="9185"/>
          <w:tab w:val="right" w:pos="9214"/>
        </w:tabs>
        <w:ind w:left="720"/>
        <w:jc w:val="both"/>
        <w:rPr>
          <w:rFonts w:asciiTheme="majorHAnsi" w:hAnsiTheme="majorHAnsi" w:cs="Calibri"/>
          <w:color w:val="000000"/>
          <w:szCs w:val="22"/>
          <w:lang w:bidi="hi"/>
        </w:rPr>
      </w:pPr>
    </w:p>
    <w:p w14:paraId="3DAF69E6" w14:textId="77777777" w:rsidR="007F1253" w:rsidRPr="005455DE" w:rsidRDefault="007F1253" w:rsidP="007F1253">
      <w:pPr>
        <w:numPr>
          <w:ilvl w:val="0"/>
          <w:numId w:val="1"/>
        </w:numPr>
        <w:tabs>
          <w:tab w:val="left" w:pos="1418"/>
          <w:tab w:val="left" w:pos="1701"/>
          <w:tab w:val="right" w:pos="9185"/>
          <w:tab w:val="right" w:pos="9214"/>
        </w:tabs>
        <w:jc w:val="both"/>
        <w:rPr>
          <w:rFonts w:asciiTheme="majorHAnsi" w:hAnsiTheme="majorHAnsi" w:cs="Calibri"/>
          <w:color w:val="000000"/>
          <w:szCs w:val="22"/>
          <w:lang w:bidi="hi"/>
        </w:rPr>
      </w:pPr>
      <w:r w:rsidRPr="005455DE">
        <w:rPr>
          <w:rFonts w:asciiTheme="majorHAnsi" w:hAnsiTheme="majorHAnsi" w:cs="Calibri"/>
          <w:color w:val="000000"/>
          <w:szCs w:val="22"/>
          <w:lang w:bidi="hi"/>
        </w:rPr>
        <w:t>In case of unaudited statements (if there are no audit requirements for auditing of financials as per the local law), the financials shall be accompanied by a certificate from a Certified Accountant. Certificate should also mention the fact that there is no requirement of audit of the financials as per the local law.</w:t>
      </w:r>
    </w:p>
    <w:p w14:paraId="0D7E702E" w14:textId="77777777" w:rsidR="007F1253" w:rsidRPr="005455DE" w:rsidRDefault="007F1253" w:rsidP="007F1253">
      <w:pPr>
        <w:tabs>
          <w:tab w:val="left" w:pos="1418"/>
          <w:tab w:val="left" w:pos="1701"/>
          <w:tab w:val="right" w:pos="9185"/>
          <w:tab w:val="right" w:pos="9214"/>
        </w:tabs>
        <w:ind w:left="720"/>
        <w:jc w:val="both"/>
        <w:rPr>
          <w:rFonts w:asciiTheme="majorHAnsi" w:hAnsiTheme="majorHAnsi" w:cs="Calibri"/>
          <w:color w:val="000000"/>
          <w:szCs w:val="22"/>
          <w:lang w:bidi="hi"/>
        </w:rPr>
      </w:pPr>
    </w:p>
    <w:p w14:paraId="46A23D19" w14:textId="77777777" w:rsidR="007F1253" w:rsidRPr="005455DE" w:rsidRDefault="007F1253" w:rsidP="007F1253">
      <w:pPr>
        <w:tabs>
          <w:tab w:val="left" w:pos="1418"/>
          <w:tab w:val="left" w:pos="1701"/>
          <w:tab w:val="right" w:pos="9185"/>
          <w:tab w:val="right" w:pos="9214"/>
        </w:tabs>
        <w:ind w:left="720"/>
        <w:jc w:val="both"/>
        <w:rPr>
          <w:rFonts w:asciiTheme="majorHAnsi" w:hAnsiTheme="majorHAnsi" w:cs="Calibri"/>
          <w:color w:val="000000"/>
          <w:szCs w:val="22"/>
          <w:lang w:bidi="hi"/>
        </w:rPr>
      </w:pPr>
      <w:r w:rsidRPr="005455DE">
        <w:rPr>
          <w:rFonts w:asciiTheme="majorHAnsi" w:hAnsiTheme="majorHAnsi" w:cs="Calibri"/>
          <w:color w:val="000000"/>
          <w:szCs w:val="22"/>
          <w:lang w:bidi="hi"/>
        </w:rPr>
        <w:t>All qualifications and exceptions brought out in Auditor’s report and Notes to Accounts would be factored in while undertaking financial evaluation</w:t>
      </w:r>
    </w:p>
    <w:p w14:paraId="590EBE40" w14:textId="77777777" w:rsidR="007F1253" w:rsidRPr="005455DE" w:rsidRDefault="007F1253" w:rsidP="007F1253">
      <w:pPr>
        <w:autoSpaceDE w:val="0"/>
        <w:autoSpaceDN w:val="0"/>
        <w:adjustRightInd w:val="0"/>
        <w:jc w:val="both"/>
        <w:rPr>
          <w:rFonts w:asciiTheme="majorHAnsi" w:hAnsiTheme="majorHAnsi" w:cs="Calibri"/>
          <w:color w:val="000000"/>
          <w:szCs w:val="22"/>
          <w:lang w:bidi="hi"/>
        </w:rPr>
      </w:pPr>
    </w:p>
    <w:p w14:paraId="572FC687" w14:textId="73724B52" w:rsidR="007F1253" w:rsidRPr="005455DE" w:rsidRDefault="0072102B" w:rsidP="007F1253">
      <w:pPr>
        <w:tabs>
          <w:tab w:val="left" w:pos="1418"/>
          <w:tab w:val="left" w:pos="1701"/>
          <w:tab w:val="right" w:pos="9185"/>
          <w:tab w:val="right" w:pos="9214"/>
        </w:tabs>
        <w:jc w:val="both"/>
        <w:rPr>
          <w:rFonts w:asciiTheme="majorHAnsi" w:hAnsiTheme="majorHAnsi" w:cs="Calibri"/>
          <w:color w:val="000000"/>
          <w:szCs w:val="22"/>
          <w:lang w:bidi="hi"/>
        </w:rPr>
      </w:pPr>
      <w:r w:rsidRPr="0072102B">
        <w:rPr>
          <w:rFonts w:asciiTheme="majorHAnsi" w:hAnsiTheme="majorHAnsi" w:cs="Calibri"/>
          <w:color w:val="000000"/>
          <w:szCs w:val="22"/>
          <w:lang w:bidi="hi"/>
        </w:rPr>
        <w:t xml:space="preserve">The interested Contractors/ Consortiums should evince interest to participate in the Expression of Interest by clicking on the “Evince Interest” link for the corresponding EoI listing on the Cairn Website i.e. </w:t>
      </w:r>
      <w:hyperlink r:id="rId9" w:history="1">
        <w:r w:rsidRPr="00551ADF">
          <w:rPr>
            <w:rStyle w:val="Hyperlink"/>
            <w:rFonts w:asciiTheme="majorHAnsi" w:hAnsiTheme="majorHAnsi" w:cs="Calibri"/>
            <w:szCs w:val="22"/>
            <w:lang w:bidi="hi"/>
          </w:rPr>
          <w:t>http://www.cairnindia.com</w:t>
        </w:r>
      </w:hyperlink>
      <w:r>
        <w:rPr>
          <w:rFonts w:asciiTheme="majorHAnsi" w:hAnsiTheme="majorHAnsi" w:cs="Calibri"/>
          <w:color w:val="000000"/>
          <w:szCs w:val="22"/>
          <w:lang w:bidi="hi"/>
        </w:rPr>
        <w:t xml:space="preserve"> </w:t>
      </w:r>
      <w:r w:rsidRPr="0072102B">
        <w:rPr>
          <w:rFonts w:asciiTheme="majorHAnsi" w:hAnsiTheme="majorHAnsi" w:cs="Calibri"/>
          <w:color w:val="000000"/>
          <w:szCs w:val="22"/>
          <w:lang w:bidi="hi"/>
        </w:rPr>
        <w:t xml:space="preserve"> and submit their contact details online within Fourteen (14) days of publication of this EoI. Further to this, interested contractors would be invited to submit their techno-commercial bids (Unpriced and Priced) for evaluation and qualification via Smart Source (Cairn’s e-Sourcing Platform).</w:t>
      </w:r>
    </w:p>
    <w:p w14:paraId="5EE00B46" w14:textId="77777777" w:rsidR="009D1779" w:rsidRPr="005455DE" w:rsidRDefault="009D1779" w:rsidP="00CD06F3">
      <w:pPr>
        <w:tabs>
          <w:tab w:val="left" w:pos="450"/>
        </w:tabs>
        <w:ind w:right="-360"/>
        <w:jc w:val="both"/>
        <w:rPr>
          <w:rFonts w:asciiTheme="majorHAnsi" w:hAnsiTheme="majorHAnsi" w:cs="Arial"/>
          <w:b/>
          <w:color w:val="auto"/>
        </w:rPr>
      </w:pPr>
    </w:p>
    <w:p w14:paraId="541D5B4A" w14:textId="77777777" w:rsidR="009D1779" w:rsidRPr="005455DE" w:rsidRDefault="009D1779" w:rsidP="00CD06F3">
      <w:pPr>
        <w:tabs>
          <w:tab w:val="left" w:pos="450"/>
        </w:tabs>
        <w:ind w:right="-360"/>
        <w:jc w:val="both"/>
        <w:rPr>
          <w:rFonts w:asciiTheme="majorHAnsi" w:hAnsiTheme="majorHAnsi" w:cs="Arial"/>
          <w:b/>
          <w:color w:val="auto"/>
        </w:rPr>
      </w:pPr>
    </w:p>
    <w:sectPr w:rsidR="009D1779" w:rsidRPr="005455DE" w:rsidSect="00092814">
      <w:headerReference w:type="even" r:id="rId10"/>
      <w:headerReference w:type="default" r:id="rId11"/>
      <w:footerReference w:type="even" r:id="rId12"/>
      <w:footerReference w:type="default" r:id="rId13"/>
      <w:headerReference w:type="first" r:id="rId14"/>
      <w:footerReference w:type="first" r:id="rId15"/>
      <w:pgSz w:w="11907" w:h="16839" w:code="9"/>
      <w:pgMar w:top="720" w:right="900" w:bottom="720" w:left="810" w:header="720" w:footer="53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46C73" w14:textId="77777777" w:rsidR="00CB64F8" w:rsidRDefault="00CB64F8" w:rsidP="009729E6">
      <w:r>
        <w:separator/>
      </w:r>
    </w:p>
  </w:endnote>
  <w:endnote w:type="continuationSeparator" w:id="0">
    <w:p w14:paraId="7CF7BFC9" w14:textId="77777777" w:rsidR="00CB64F8" w:rsidRDefault="00CB64F8" w:rsidP="0097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aur">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B1365" w14:textId="77777777" w:rsidR="0072102B" w:rsidRDefault="007210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D5C13" w14:textId="19580B7D" w:rsidR="00E91B31" w:rsidRPr="00846AE8" w:rsidRDefault="00D74BAD">
    <w:pPr>
      <w:pStyle w:val="Footer"/>
      <w:rPr>
        <w:color w:val="auto"/>
        <w:lang w:val="nb-NO"/>
      </w:rPr>
    </w:pPr>
    <w:r>
      <w:rPr>
        <w:noProof/>
        <w:color w:val="auto"/>
        <w:sz w:val="16"/>
        <w:lang w:val="nb-NO"/>
      </w:rPr>
      <mc:AlternateContent>
        <mc:Choice Requires="wps">
          <w:drawing>
            <wp:anchor distT="0" distB="0" distL="114300" distR="114300" simplePos="0" relativeHeight="251659264" behindDoc="0" locked="0" layoutInCell="0" allowOverlap="1" wp14:anchorId="61BD6E55" wp14:editId="00104A96">
              <wp:simplePos x="0" y="0"/>
              <wp:positionH relativeFrom="page">
                <wp:posOffset>0</wp:posOffset>
              </wp:positionH>
              <wp:positionV relativeFrom="page">
                <wp:posOffset>10235565</wp:posOffset>
              </wp:positionV>
              <wp:extent cx="7560945" cy="266700"/>
              <wp:effectExtent l="0" t="0" r="0" b="0"/>
              <wp:wrapNone/>
              <wp:docPr id="1" name="MSIPCM97fd4d1fb9dd880a90019919" descr="{&quot;HashCode&quot;:179929432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D66663" w14:textId="2B15BC7E" w:rsidR="00D74BAD" w:rsidRPr="00D74BAD" w:rsidRDefault="00D74BAD" w:rsidP="00D74BAD">
                          <w:pPr>
                            <w:jc w:val="center"/>
                            <w:rPr>
                              <w:rFonts w:ascii="Calibri" w:hAnsi="Calibri" w:cs="Calibri"/>
                              <w:color w:val="737373"/>
                              <w:sz w:val="12"/>
                            </w:rPr>
                          </w:pPr>
                          <w:r w:rsidRPr="00D74BAD">
                            <w:rPr>
                              <w:rFonts w:ascii="Calibri" w:hAnsi="Calibri" w:cs="Calibri"/>
                              <w:color w:val="737373"/>
                              <w:sz w:val="12"/>
                            </w:rPr>
                            <w:t>Sensitivity: Internal (C3)</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BD6E55" id="_x0000_t202" coordsize="21600,21600" o:spt="202" path="m,l,21600r21600,l21600,xe">
              <v:stroke joinstyle="miter"/>
              <v:path gradientshapeok="t" o:connecttype="rect"/>
            </v:shapetype>
            <v:shape id="MSIPCM97fd4d1fb9dd880a90019919" o:spid="_x0000_s1027" type="#_x0000_t202" alt="{&quot;HashCode&quot;:1799294324,&quot;Height&quot;:841.0,&quot;Width&quot;:595.0,&quot;Placement&quot;:&quot;Footer&quot;,&quot;Index&quot;:&quot;Primary&quot;,&quot;Section&quot;:1,&quot;Top&quot;:0.0,&quot;Left&quot;:0.0}" style="position:absolute;margin-left:0;margin-top:805.95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" o:allowincell="f" filled="f" stroked="f" strokeweight=".5pt">
              <v:fill o:detectmouseclick="t"/>
              <v:textbox inset=",0,,0">
                <w:txbxContent>
                  <w:p w14:paraId="40D66663" w14:textId="2B15BC7E" w:rsidR="00D74BAD" w:rsidRPr="00D74BAD" w:rsidRDefault="00D74BAD" w:rsidP="00D74BAD">
                    <w:pPr>
                      <w:jc w:val="center"/>
                      <w:rPr>
                        <w:rFonts w:ascii="Calibri" w:hAnsi="Calibri" w:cs="Calibri"/>
                        <w:color w:val="737373"/>
                        <w:sz w:val="12"/>
                      </w:rPr>
                    </w:pPr>
                    <w:r w:rsidRPr="00D74BAD">
                      <w:rPr>
                        <w:rFonts w:ascii="Calibri" w:hAnsi="Calibri" w:cs="Calibri"/>
                        <w:color w:val="737373"/>
                        <w:sz w:val="12"/>
                      </w:rPr>
                      <w:t>Sensitivity: Internal (C3)</w:t>
                    </w:r>
                  </w:p>
                </w:txbxContent>
              </v:textbox>
              <w10:wrap anchorx="page" anchory="page"/>
            </v:shape>
          </w:pict>
        </mc:Fallback>
      </mc:AlternateContent>
    </w:r>
    <w:r w:rsidR="00E91B31" w:rsidRPr="00846AE8">
      <w:rPr>
        <w:color w:val="auto"/>
        <w:sz w:val="16"/>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37065" w14:textId="77777777" w:rsidR="0072102B" w:rsidRDefault="00721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878CE" w14:textId="77777777" w:rsidR="00CB64F8" w:rsidRDefault="00CB64F8" w:rsidP="009729E6">
      <w:r>
        <w:separator/>
      </w:r>
    </w:p>
  </w:footnote>
  <w:footnote w:type="continuationSeparator" w:id="0">
    <w:p w14:paraId="0AB46B08" w14:textId="77777777" w:rsidR="00CB64F8" w:rsidRDefault="00CB64F8" w:rsidP="00972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3B347" w14:textId="77777777" w:rsidR="0072102B" w:rsidRDefault="007210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5C1EB" w14:textId="77777777" w:rsidR="0072102B" w:rsidRDefault="007210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8254F" w14:textId="77777777" w:rsidR="0072102B" w:rsidRDefault="007210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A2EC2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03AC9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5D696A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94401D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66983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906A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AC940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906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FC2CB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7411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AC1D47"/>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08277977"/>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09D14803"/>
    <w:multiLevelType w:val="hybridMultilevel"/>
    <w:tmpl w:val="4BFA09F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C2B0A0B"/>
    <w:multiLevelType w:val="hybridMultilevel"/>
    <w:tmpl w:val="F1FCEC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E85152"/>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0DC15B7C"/>
    <w:multiLevelType w:val="hybridMultilevel"/>
    <w:tmpl w:val="B880AFF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0F914DBA"/>
    <w:multiLevelType w:val="hybridMultilevel"/>
    <w:tmpl w:val="1C60F6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2347A0"/>
    <w:multiLevelType w:val="multilevel"/>
    <w:tmpl w:val="1D3AC262"/>
    <w:lvl w:ilvl="0">
      <w:start w:val="1"/>
      <w:numFmt w:val="decimal"/>
      <w:lvlText w:val="%1."/>
      <w:lvlJc w:val="left"/>
      <w:pPr>
        <w:ind w:left="720" w:hanging="360"/>
      </w:pPr>
      <w:rPr>
        <w:rFonts w:hint="default"/>
        <w:b/>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03D37F5"/>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11F17A99"/>
    <w:multiLevelType w:val="hybridMultilevel"/>
    <w:tmpl w:val="01EC36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364272"/>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17AA007B"/>
    <w:multiLevelType w:val="hybridMultilevel"/>
    <w:tmpl w:val="9DA69740"/>
    <w:lvl w:ilvl="0" w:tplc="04090001">
      <w:start w:val="1"/>
      <w:numFmt w:val="bullet"/>
      <w:lvlText w:val=""/>
      <w:lvlJc w:val="left"/>
      <w:pPr>
        <w:tabs>
          <w:tab w:val="num" w:pos="1890"/>
        </w:tabs>
        <w:ind w:left="1890" w:hanging="360"/>
      </w:pPr>
      <w:rPr>
        <w:rFonts w:ascii="Symbol" w:hAnsi="Symbol" w:hint="default"/>
      </w:rPr>
    </w:lvl>
    <w:lvl w:ilvl="1" w:tplc="1EA2B1C6">
      <w:start w:val="8"/>
      <w:numFmt w:val="lowerRoman"/>
      <w:lvlText w:val="%2)"/>
      <w:lvlJc w:val="left"/>
      <w:pPr>
        <w:tabs>
          <w:tab w:val="num" w:pos="1170"/>
        </w:tabs>
        <w:ind w:left="1170" w:hanging="720"/>
      </w:pPr>
      <w:rPr>
        <w:rFonts w:hint="default"/>
      </w:rPr>
    </w:lvl>
    <w:lvl w:ilvl="2" w:tplc="25E07E5A">
      <w:start w:val="1"/>
      <w:numFmt w:val="bullet"/>
      <w:pStyle w:val="SectionText11"/>
      <w:lvlText w:val=""/>
      <w:lvlJc w:val="left"/>
      <w:pPr>
        <w:tabs>
          <w:tab w:val="num" w:pos="2340"/>
        </w:tabs>
        <w:ind w:left="2340" w:hanging="360"/>
      </w:pPr>
      <w:rPr>
        <w:rFonts w:ascii="Symbol" w:hAnsi="Symbol" w:hint="default"/>
        <w:b/>
        <w:sz w:val="24"/>
        <w:szCs w:val="24"/>
        <w14:shadow w14:blurRad="0" w14:dist="0" w14:dir="0" w14:sx="0" w14:sy="0" w14:kx="0" w14:ky="0" w14:algn="none">
          <w14:srgbClr w14:val="000000"/>
        </w14:shadow>
      </w:rPr>
    </w:lvl>
    <w:lvl w:ilvl="3" w:tplc="DA0C9290">
      <w:start w:val="7"/>
      <w:numFmt w:val="decimal"/>
      <w:lvlText w:val="%4"/>
      <w:lvlJc w:val="left"/>
      <w:pPr>
        <w:ind w:left="2250" w:hanging="360"/>
      </w:pPr>
      <w:rPr>
        <w:rFonts w:ascii="Times New Roman" w:hAnsi="Times New Roman" w:cs="Times New Roman" w:hint="default"/>
        <w:sz w:val="24"/>
      </w:r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2" w15:restartNumberingAfterBreak="0">
    <w:nsid w:val="192F5D46"/>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1BEC62C0"/>
    <w:multiLevelType w:val="hybridMultilevel"/>
    <w:tmpl w:val="B1BC2BD2"/>
    <w:lvl w:ilvl="0" w:tplc="71AAFDB6">
      <w:start w:val="1"/>
      <w:numFmt w:val="decimal"/>
      <w:lvlText w:val="%1."/>
      <w:lvlJc w:val="left"/>
      <w:pPr>
        <w:tabs>
          <w:tab w:val="num" w:pos="720"/>
        </w:tabs>
        <w:ind w:left="720" w:hanging="360"/>
      </w:pPr>
      <w:rPr>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CBA404E"/>
    <w:multiLevelType w:val="hybridMultilevel"/>
    <w:tmpl w:val="4566B8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E9D3632"/>
    <w:multiLevelType w:val="hybridMultilevel"/>
    <w:tmpl w:val="9E14F2FC"/>
    <w:lvl w:ilvl="0" w:tplc="87CC3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795C82"/>
    <w:multiLevelType w:val="hybridMultilevel"/>
    <w:tmpl w:val="6EBA6D0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42F1EC6"/>
    <w:multiLevelType w:val="hybridMultilevel"/>
    <w:tmpl w:val="7D48C5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7B7ED4"/>
    <w:multiLevelType w:val="hybridMultilevel"/>
    <w:tmpl w:val="C8DC474C"/>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7A90F57"/>
    <w:multiLevelType w:val="hybridMultilevel"/>
    <w:tmpl w:val="52223AE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8A967F6"/>
    <w:multiLevelType w:val="hybridMultilevel"/>
    <w:tmpl w:val="4E2679AC"/>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AA1A96"/>
    <w:multiLevelType w:val="hybridMultilevel"/>
    <w:tmpl w:val="ABDC91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CE162D"/>
    <w:multiLevelType w:val="hybridMultilevel"/>
    <w:tmpl w:val="BEB0E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32C2662"/>
    <w:multiLevelType w:val="hybridMultilevel"/>
    <w:tmpl w:val="07F8082C"/>
    <w:lvl w:ilvl="0" w:tplc="3D88D9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A6C44A7"/>
    <w:multiLevelType w:val="hybridMultilevel"/>
    <w:tmpl w:val="1C5A16D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B98456F"/>
    <w:multiLevelType w:val="hybridMultilevel"/>
    <w:tmpl w:val="E8C6BA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63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7265DF"/>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505E7052"/>
    <w:multiLevelType w:val="hybridMultilevel"/>
    <w:tmpl w:val="6C30D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277CBE"/>
    <w:multiLevelType w:val="hybridMultilevel"/>
    <w:tmpl w:val="00400792"/>
    <w:lvl w:ilvl="0" w:tplc="2A6E0A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7A6C4F"/>
    <w:multiLevelType w:val="hybridMultilevel"/>
    <w:tmpl w:val="E5826D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6D5CAE"/>
    <w:multiLevelType w:val="hybridMultilevel"/>
    <w:tmpl w:val="5E9C18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8276BB"/>
    <w:multiLevelType w:val="hybridMultilevel"/>
    <w:tmpl w:val="F4867B66"/>
    <w:lvl w:ilvl="0" w:tplc="0409000D">
      <w:start w:val="1"/>
      <w:numFmt w:val="bullet"/>
      <w:lvlText w:val=""/>
      <w:lvlJc w:val="left"/>
      <w:pPr>
        <w:tabs>
          <w:tab w:val="num" w:pos="2520"/>
        </w:tabs>
        <w:ind w:left="2520" w:hanging="360"/>
      </w:pPr>
      <w:rPr>
        <w:rFonts w:ascii="Wingdings" w:hAnsi="Wingding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2" w15:restartNumberingAfterBreak="0">
    <w:nsid w:val="76562010"/>
    <w:multiLevelType w:val="hybridMultilevel"/>
    <w:tmpl w:val="8C508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FD08D9"/>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79630ED2"/>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797C584F"/>
    <w:multiLevelType w:val="hybridMultilevel"/>
    <w:tmpl w:val="990E377E"/>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D">
      <w:start w:val="1"/>
      <w:numFmt w:val="bullet"/>
      <w:lvlText w:val=""/>
      <w:lvlJc w:val="left"/>
      <w:pPr>
        <w:ind w:left="4680" w:hanging="360"/>
      </w:pPr>
      <w:rPr>
        <w:rFonts w:ascii="Wingdings" w:hAnsi="Wingdings"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6" w15:restartNumberingAfterBreak="0">
    <w:nsid w:val="7A003456"/>
    <w:multiLevelType w:val="singleLevel"/>
    <w:tmpl w:val="0409000D"/>
    <w:lvl w:ilvl="0">
      <w:start w:val="1"/>
      <w:numFmt w:val="bullet"/>
      <w:lvlText w:val=""/>
      <w:lvlJc w:val="left"/>
      <w:pPr>
        <w:tabs>
          <w:tab w:val="num" w:pos="360"/>
        </w:tabs>
        <w:ind w:left="360" w:hanging="360"/>
      </w:pPr>
      <w:rPr>
        <w:rFonts w:ascii="Wingdings" w:hAnsi="Wingdings" w:hint="default"/>
      </w:rPr>
    </w:lvl>
  </w:abstractNum>
  <w:num w:numId="1">
    <w:abstractNumId w:val="28"/>
  </w:num>
  <w:num w:numId="2">
    <w:abstractNumId w:val="25"/>
  </w:num>
  <w:num w:numId="3">
    <w:abstractNumId w:val="40"/>
  </w:num>
  <w:num w:numId="4">
    <w:abstractNumId w:val="33"/>
  </w:num>
  <w:num w:numId="5">
    <w:abstractNumId w:val="17"/>
  </w:num>
  <w:num w:numId="6">
    <w:abstractNumId w:val="35"/>
  </w:num>
  <w:num w:numId="7">
    <w:abstractNumId w:val="15"/>
  </w:num>
  <w:num w:numId="8">
    <w:abstractNumId w:val="18"/>
  </w:num>
  <w:num w:numId="9">
    <w:abstractNumId w:val="46"/>
  </w:num>
  <w:num w:numId="10">
    <w:abstractNumId w:val="20"/>
  </w:num>
  <w:num w:numId="11">
    <w:abstractNumId w:val="11"/>
  </w:num>
  <w:num w:numId="12">
    <w:abstractNumId w:val="14"/>
  </w:num>
  <w:num w:numId="13">
    <w:abstractNumId w:val="10"/>
  </w:num>
  <w:num w:numId="14">
    <w:abstractNumId w:val="22"/>
  </w:num>
  <w:num w:numId="15">
    <w:abstractNumId w:val="44"/>
  </w:num>
  <w:num w:numId="16">
    <w:abstractNumId w:val="36"/>
  </w:num>
  <w:num w:numId="17">
    <w:abstractNumId w:val="43"/>
  </w:num>
  <w:num w:numId="18">
    <w:abstractNumId w:val="38"/>
  </w:num>
  <w:num w:numId="19">
    <w:abstractNumId w:val="30"/>
  </w:num>
  <w:num w:numId="20">
    <w:abstractNumId w:val="31"/>
  </w:num>
  <w:num w:numId="21">
    <w:abstractNumId w:val="45"/>
  </w:num>
  <w:num w:numId="22">
    <w:abstractNumId w:val="16"/>
  </w:num>
  <w:num w:numId="23">
    <w:abstractNumId w:val="39"/>
  </w:num>
  <w:num w:numId="2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21"/>
  </w:num>
  <w:num w:numId="36">
    <w:abstractNumId w:val="32"/>
  </w:num>
  <w:num w:numId="37">
    <w:abstractNumId w:val="23"/>
  </w:num>
  <w:num w:numId="38">
    <w:abstractNumId w:val="37"/>
  </w:num>
  <w:num w:numId="39">
    <w:abstractNumId w:val="27"/>
  </w:num>
  <w:num w:numId="40">
    <w:abstractNumId w:val="42"/>
  </w:num>
  <w:num w:numId="41">
    <w:abstractNumId w:val="12"/>
  </w:num>
  <w:num w:numId="42">
    <w:abstractNumId w:val="13"/>
  </w:num>
  <w:num w:numId="43">
    <w:abstractNumId w:val="19"/>
  </w:num>
  <w:num w:numId="44">
    <w:abstractNumId w:val="29"/>
  </w:num>
  <w:num w:numId="45">
    <w:abstractNumId w:val="26"/>
  </w:num>
  <w:num w:numId="46">
    <w:abstractNumId w:val="24"/>
  </w:num>
  <w:num w:numId="47">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62"/>
    <w:rsid w:val="000008F3"/>
    <w:rsid w:val="00001E77"/>
    <w:rsid w:val="000043D3"/>
    <w:rsid w:val="0000601E"/>
    <w:rsid w:val="0001059D"/>
    <w:rsid w:val="00013DC3"/>
    <w:rsid w:val="000143C1"/>
    <w:rsid w:val="00023813"/>
    <w:rsid w:val="0002708A"/>
    <w:rsid w:val="000348EE"/>
    <w:rsid w:val="00041C64"/>
    <w:rsid w:val="00044A53"/>
    <w:rsid w:val="00052B33"/>
    <w:rsid w:val="000558EA"/>
    <w:rsid w:val="000574D5"/>
    <w:rsid w:val="00071284"/>
    <w:rsid w:val="00076C8B"/>
    <w:rsid w:val="00092814"/>
    <w:rsid w:val="000A0E6A"/>
    <w:rsid w:val="000A6BE1"/>
    <w:rsid w:val="000B28A2"/>
    <w:rsid w:val="000B4DF5"/>
    <w:rsid w:val="000B66A0"/>
    <w:rsid w:val="000C04A0"/>
    <w:rsid w:val="000C660E"/>
    <w:rsid w:val="000D4A0E"/>
    <w:rsid w:val="000E2B9C"/>
    <w:rsid w:val="000F1611"/>
    <w:rsid w:val="000F239E"/>
    <w:rsid w:val="00110801"/>
    <w:rsid w:val="00111262"/>
    <w:rsid w:val="00117796"/>
    <w:rsid w:val="001218BD"/>
    <w:rsid w:val="001220FD"/>
    <w:rsid w:val="001271B1"/>
    <w:rsid w:val="00127A61"/>
    <w:rsid w:val="0013623E"/>
    <w:rsid w:val="001362E9"/>
    <w:rsid w:val="00141240"/>
    <w:rsid w:val="001519A0"/>
    <w:rsid w:val="00156041"/>
    <w:rsid w:val="001651B6"/>
    <w:rsid w:val="001702C6"/>
    <w:rsid w:val="00174B5F"/>
    <w:rsid w:val="001765C3"/>
    <w:rsid w:val="001820DF"/>
    <w:rsid w:val="00183271"/>
    <w:rsid w:val="00184DCA"/>
    <w:rsid w:val="00193F07"/>
    <w:rsid w:val="001A0B31"/>
    <w:rsid w:val="001A3CE9"/>
    <w:rsid w:val="001A3DC0"/>
    <w:rsid w:val="001B0258"/>
    <w:rsid w:val="001B27DF"/>
    <w:rsid w:val="001C2382"/>
    <w:rsid w:val="001D63F2"/>
    <w:rsid w:val="001E3E94"/>
    <w:rsid w:val="001E5D22"/>
    <w:rsid w:val="001E5DEC"/>
    <w:rsid w:val="001E6775"/>
    <w:rsid w:val="00203768"/>
    <w:rsid w:val="002075C2"/>
    <w:rsid w:val="00214010"/>
    <w:rsid w:val="00216755"/>
    <w:rsid w:val="002257E6"/>
    <w:rsid w:val="002308AD"/>
    <w:rsid w:val="00235203"/>
    <w:rsid w:val="0024187C"/>
    <w:rsid w:val="002455D2"/>
    <w:rsid w:val="0025244C"/>
    <w:rsid w:val="00253612"/>
    <w:rsid w:val="002660FB"/>
    <w:rsid w:val="002715FB"/>
    <w:rsid w:val="00286148"/>
    <w:rsid w:val="002B35F9"/>
    <w:rsid w:val="002B37E5"/>
    <w:rsid w:val="002C7756"/>
    <w:rsid w:val="002D2D24"/>
    <w:rsid w:val="002D3972"/>
    <w:rsid w:val="002D4244"/>
    <w:rsid w:val="002E1B81"/>
    <w:rsid w:val="002E4476"/>
    <w:rsid w:val="002F0103"/>
    <w:rsid w:val="002F5319"/>
    <w:rsid w:val="002F7878"/>
    <w:rsid w:val="00302827"/>
    <w:rsid w:val="00302D9D"/>
    <w:rsid w:val="00307AB2"/>
    <w:rsid w:val="003141FE"/>
    <w:rsid w:val="00324476"/>
    <w:rsid w:val="00342942"/>
    <w:rsid w:val="003442FF"/>
    <w:rsid w:val="00346C18"/>
    <w:rsid w:val="003512BA"/>
    <w:rsid w:val="00351EF7"/>
    <w:rsid w:val="00360A9A"/>
    <w:rsid w:val="003713CE"/>
    <w:rsid w:val="00380C93"/>
    <w:rsid w:val="003814DD"/>
    <w:rsid w:val="00382B0E"/>
    <w:rsid w:val="0038503E"/>
    <w:rsid w:val="0039171F"/>
    <w:rsid w:val="00393FD0"/>
    <w:rsid w:val="003966EB"/>
    <w:rsid w:val="003A10B6"/>
    <w:rsid w:val="003A3DCC"/>
    <w:rsid w:val="003B49C4"/>
    <w:rsid w:val="003D3610"/>
    <w:rsid w:val="003E0A1E"/>
    <w:rsid w:val="003F0A86"/>
    <w:rsid w:val="003F10A9"/>
    <w:rsid w:val="003F4282"/>
    <w:rsid w:val="00405D83"/>
    <w:rsid w:val="00406FA9"/>
    <w:rsid w:val="00413866"/>
    <w:rsid w:val="00415142"/>
    <w:rsid w:val="00430C34"/>
    <w:rsid w:val="0043679A"/>
    <w:rsid w:val="00443F21"/>
    <w:rsid w:val="0045202D"/>
    <w:rsid w:val="004525E8"/>
    <w:rsid w:val="004527A1"/>
    <w:rsid w:val="00473BB5"/>
    <w:rsid w:val="004863D1"/>
    <w:rsid w:val="004870F2"/>
    <w:rsid w:val="004A0241"/>
    <w:rsid w:val="004A18DF"/>
    <w:rsid w:val="004A23DA"/>
    <w:rsid w:val="004A4B28"/>
    <w:rsid w:val="004D24DD"/>
    <w:rsid w:val="004D3A2A"/>
    <w:rsid w:val="004E2543"/>
    <w:rsid w:val="004E38FC"/>
    <w:rsid w:val="00501A7B"/>
    <w:rsid w:val="00505016"/>
    <w:rsid w:val="005057F0"/>
    <w:rsid w:val="005103D3"/>
    <w:rsid w:val="00516AAB"/>
    <w:rsid w:val="00525A95"/>
    <w:rsid w:val="00527FAC"/>
    <w:rsid w:val="0053525F"/>
    <w:rsid w:val="005408B2"/>
    <w:rsid w:val="00544B6D"/>
    <w:rsid w:val="005455DE"/>
    <w:rsid w:val="0055374F"/>
    <w:rsid w:val="005541F4"/>
    <w:rsid w:val="005651BE"/>
    <w:rsid w:val="005664DC"/>
    <w:rsid w:val="005725D3"/>
    <w:rsid w:val="00576951"/>
    <w:rsid w:val="00580C43"/>
    <w:rsid w:val="0058354D"/>
    <w:rsid w:val="00584FFA"/>
    <w:rsid w:val="0059200F"/>
    <w:rsid w:val="005946EB"/>
    <w:rsid w:val="00597564"/>
    <w:rsid w:val="005A70C0"/>
    <w:rsid w:val="005B3F07"/>
    <w:rsid w:val="005C28B0"/>
    <w:rsid w:val="005C577A"/>
    <w:rsid w:val="005C6C53"/>
    <w:rsid w:val="005D1BAC"/>
    <w:rsid w:val="005D2067"/>
    <w:rsid w:val="005D5EA7"/>
    <w:rsid w:val="005E02D8"/>
    <w:rsid w:val="005E507B"/>
    <w:rsid w:val="005E632E"/>
    <w:rsid w:val="0060364C"/>
    <w:rsid w:val="006042C7"/>
    <w:rsid w:val="006076B4"/>
    <w:rsid w:val="006152CD"/>
    <w:rsid w:val="0062233F"/>
    <w:rsid w:val="00630FFA"/>
    <w:rsid w:val="00631662"/>
    <w:rsid w:val="00647B46"/>
    <w:rsid w:val="00663DE9"/>
    <w:rsid w:val="00671072"/>
    <w:rsid w:val="006804C2"/>
    <w:rsid w:val="00681A91"/>
    <w:rsid w:val="00683DE0"/>
    <w:rsid w:val="00690182"/>
    <w:rsid w:val="0069248A"/>
    <w:rsid w:val="00692CF4"/>
    <w:rsid w:val="006974D1"/>
    <w:rsid w:val="006B28B6"/>
    <w:rsid w:val="006C18E4"/>
    <w:rsid w:val="006D0C80"/>
    <w:rsid w:val="006D4D3C"/>
    <w:rsid w:val="006E0903"/>
    <w:rsid w:val="006E59CA"/>
    <w:rsid w:val="006F658F"/>
    <w:rsid w:val="00701BA0"/>
    <w:rsid w:val="00702F29"/>
    <w:rsid w:val="00705763"/>
    <w:rsid w:val="0071047C"/>
    <w:rsid w:val="00710CE8"/>
    <w:rsid w:val="007136F9"/>
    <w:rsid w:val="007156F0"/>
    <w:rsid w:val="007157E7"/>
    <w:rsid w:val="007206B5"/>
    <w:rsid w:val="0072102B"/>
    <w:rsid w:val="00721E81"/>
    <w:rsid w:val="0074556A"/>
    <w:rsid w:val="0075171B"/>
    <w:rsid w:val="00757244"/>
    <w:rsid w:val="00760499"/>
    <w:rsid w:val="00762EBB"/>
    <w:rsid w:val="007744C7"/>
    <w:rsid w:val="00776F89"/>
    <w:rsid w:val="00787752"/>
    <w:rsid w:val="00787CA8"/>
    <w:rsid w:val="007939E9"/>
    <w:rsid w:val="0079591D"/>
    <w:rsid w:val="007A134E"/>
    <w:rsid w:val="007A17DC"/>
    <w:rsid w:val="007A2572"/>
    <w:rsid w:val="007A284B"/>
    <w:rsid w:val="007A7F8E"/>
    <w:rsid w:val="007B3703"/>
    <w:rsid w:val="007B60BC"/>
    <w:rsid w:val="007C4274"/>
    <w:rsid w:val="007C67AA"/>
    <w:rsid w:val="007C7C64"/>
    <w:rsid w:val="007E4965"/>
    <w:rsid w:val="007E5A96"/>
    <w:rsid w:val="007F1253"/>
    <w:rsid w:val="007F2195"/>
    <w:rsid w:val="007F5BE3"/>
    <w:rsid w:val="007F6B7A"/>
    <w:rsid w:val="0080572B"/>
    <w:rsid w:val="008153A5"/>
    <w:rsid w:val="00822A0E"/>
    <w:rsid w:val="008262C6"/>
    <w:rsid w:val="008309A5"/>
    <w:rsid w:val="00830F59"/>
    <w:rsid w:val="008355F2"/>
    <w:rsid w:val="00835CDF"/>
    <w:rsid w:val="00836D76"/>
    <w:rsid w:val="00837105"/>
    <w:rsid w:val="00844C2B"/>
    <w:rsid w:val="00847156"/>
    <w:rsid w:val="008537C5"/>
    <w:rsid w:val="008579F9"/>
    <w:rsid w:val="008635C8"/>
    <w:rsid w:val="00864D60"/>
    <w:rsid w:val="00871829"/>
    <w:rsid w:val="00872B03"/>
    <w:rsid w:val="00872E2E"/>
    <w:rsid w:val="00873FAE"/>
    <w:rsid w:val="0087687E"/>
    <w:rsid w:val="00892DE9"/>
    <w:rsid w:val="008A57A3"/>
    <w:rsid w:val="008A7437"/>
    <w:rsid w:val="008B3AE4"/>
    <w:rsid w:val="008B4998"/>
    <w:rsid w:val="008B570E"/>
    <w:rsid w:val="008C2405"/>
    <w:rsid w:val="008C53EE"/>
    <w:rsid w:val="008D234A"/>
    <w:rsid w:val="008D7BE4"/>
    <w:rsid w:val="008E16CD"/>
    <w:rsid w:val="008F3C6D"/>
    <w:rsid w:val="008F3EBC"/>
    <w:rsid w:val="009048D6"/>
    <w:rsid w:val="009075E1"/>
    <w:rsid w:val="0091022D"/>
    <w:rsid w:val="00921BB7"/>
    <w:rsid w:val="00924141"/>
    <w:rsid w:val="00924EA6"/>
    <w:rsid w:val="009259D1"/>
    <w:rsid w:val="00926E3E"/>
    <w:rsid w:val="00933519"/>
    <w:rsid w:val="00933DBB"/>
    <w:rsid w:val="00935063"/>
    <w:rsid w:val="009414C4"/>
    <w:rsid w:val="0095431A"/>
    <w:rsid w:val="009631C8"/>
    <w:rsid w:val="009647B2"/>
    <w:rsid w:val="0096602A"/>
    <w:rsid w:val="009729E6"/>
    <w:rsid w:val="00973C7B"/>
    <w:rsid w:val="009817B0"/>
    <w:rsid w:val="0098481D"/>
    <w:rsid w:val="0099126E"/>
    <w:rsid w:val="00993065"/>
    <w:rsid w:val="0099700F"/>
    <w:rsid w:val="009A1EB0"/>
    <w:rsid w:val="009A2738"/>
    <w:rsid w:val="009A4FB4"/>
    <w:rsid w:val="009A6796"/>
    <w:rsid w:val="009B3CA0"/>
    <w:rsid w:val="009D1779"/>
    <w:rsid w:val="009D61A2"/>
    <w:rsid w:val="009F016D"/>
    <w:rsid w:val="009F357C"/>
    <w:rsid w:val="009F4CFC"/>
    <w:rsid w:val="009F6E4A"/>
    <w:rsid w:val="009F6E4C"/>
    <w:rsid w:val="00A024E6"/>
    <w:rsid w:val="00A0664E"/>
    <w:rsid w:val="00A11155"/>
    <w:rsid w:val="00A11DEE"/>
    <w:rsid w:val="00A1316D"/>
    <w:rsid w:val="00A13291"/>
    <w:rsid w:val="00A17944"/>
    <w:rsid w:val="00A3091C"/>
    <w:rsid w:val="00A3496C"/>
    <w:rsid w:val="00A4303C"/>
    <w:rsid w:val="00A4593C"/>
    <w:rsid w:val="00A46E5A"/>
    <w:rsid w:val="00A51611"/>
    <w:rsid w:val="00A51DF7"/>
    <w:rsid w:val="00A54C00"/>
    <w:rsid w:val="00A6393C"/>
    <w:rsid w:val="00A65C29"/>
    <w:rsid w:val="00A712AE"/>
    <w:rsid w:val="00A72C5F"/>
    <w:rsid w:val="00A7726B"/>
    <w:rsid w:val="00A867A7"/>
    <w:rsid w:val="00A86C93"/>
    <w:rsid w:val="00AA34D4"/>
    <w:rsid w:val="00AB633F"/>
    <w:rsid w:val="00AC1E74"/>
    <w:rsid w:val="00AC4163"/>
    <w:rsid w:val="00AD066E"/>
    <w:rsid w:val="00AE155C"/>
    <w:rsid w:val="00AE18C1"/>
    <w:rsid w:val="00AE2466"/>
    <w:rsid w:val="00AE689C"/>
    <w:rsid w:val="00AF50EF"/>
    <w:rsid w:val="00B03C39"/>
    <w:rsid w:val="00B07D50"/>
    <w:rsid w:val="00B12487"/>
    <w:rsid w:val="00B22ACD"/>
    <w:rsid w:val="00B27DD7"/>
    <w:rsid w:val="00B42E97"/>
    <w:rsid w:val="00B46F32"/>
    <w:rsid w:val="00B56B32"/>
    <w:rsid w:val="00B61D70"/>
    <w:rsid w:val="00B61F07"/>
    <w:rsid w:val="00B71394"/>
    <w:rsid w:val="00B80C3E"/>
    <w:rsid w:val="00B87FA5"/>
    <w:rsid w:val="00B97099"/>
    <w:rsid w:val="00BA6A73"/>
    <w:rsid w:val="00BB42C0"/>
    <w:rsid w:val="00BB542B"/>
    <w:rsid w:val="00BB62B2"/>
    <w:rsid w:val="00BD0BFF"/>
    <w:rsid w:val="00BD0C57"/>
    <w:rsid w:val="00BD6EF8"/>
    <w:rsid w:val="00BE5867"/>
    <w:rsid w:val="00BE6DBE"/>
    <w:rsid w:val="00BE6E51"/>
    <w:rsid w:val="00BF300E"/>
    <w:rsid w:val="00BF3EB2"/>
    <w:rsid w:val="00BF764C"/>
    <w:rsid w:val="00C03378"/>
    <w:rsid w:val="00C04F4F"/>
    <w:rsid w:val="00C05B33"/>
    <w:rsid w:val="00C11C6C"/>
    <w:rsid w:val="00C156EB"/>
    <w:rsid w:val="00C17F3E"/>
    <w:rsid w:val="00C20F9A"/>
    <w:rsid w:val="00C21F72"/>
    <w:rsid w:val="00C269C4"/>
    <w:rsid w:val="00C3048A"/>
    <w:rsid w:val="00C337FD"/>
    <w:rsid w:val="00C36C70"/>
    <w:rsid w:val="00C42833"/>
    <w:rsid w:val="00C46620"/>
    <w:rsid w:val="00C54F6F"/>
    <w:rsid w:val="00C60426"/>
    <w:rsid w:val="00C62693"/>
    <w:rsid w:val="00C77610"/>
    <w:rsid w:val="00C82C7A"/>
    <w:rsid w:val="00C85BAC"/>
    <w:rsid w:val="00C87AAD"/>
    <w:rsid w:val="00C937FA"/>
    <w:rsid w:val="00CB420E"/>
    <w:rsid w:val="00CB42AB"/>
    <w:rsid w:val="00CB64F8"/>
    <w:rsid w:val="00CC1E89"/>
    <w:rsid w:val="00CD06F3"/>
    <w:rsid w:val="00CD1A07"/>
    <w:rsid w:val="00CD71D2"/>
    <w:rsid w:val="00CF3E03"/>
    <w:rsid w:val="00D10CE7"/>
    <w:rsid w:val="00D15B32"/>
    <w:rsid w:val="00D17ACA"/>
    <w:rsid w:val="00D21358"/>
    <w:rsid w:val="00D23DEA"/>
    <w:rsid w:val="00D26DDB"/>
    <w:rsid w:val="00D40900"/>
    <w:rsid w:val="00D41B56"/>
    <w:rsid w:val="00D50D2F"/>
    <w:rsid w:val="00D6443E"/>
    <w:rsid w:val="00D73F4A"/>
    <w:rsid w:val="00D74BAD"/>
    <w:rsid w:val="00D75454"/>
    <w:rsid w:val="00D817FB"/>
    <w:rsid w:val="00DA3D80"/>
    <w:rsid w:val="00DB0EC2"/>
    <w:rsid w:val="00DB0F97"/>
    <w:rsid w:val="00DB36AD"/>
    <w:rsid w:val="00DC012B"/>
    <w:rsid w:val="00DC0B66"/>
    <w:rsid w:val="00DD0CB6"/>
    <w:rsid w:val="00DE1C9A"/>
    <w:rsid w:val="00DE3D0A"/>
    <w:rsid w:val="00DE4DE7"/>
    <w:rsid w:val="00DE722B"/>
    <w:rsid w:val="00DE7F44"/>
    <w:rsid w:val="00DF5012"/>
    <w:rsid w:val="00DF57C3"/>
    <w:rsid w:val="00E0106B"/>
    <w:rsid w:val="00E04D9D"/>
    <w:rsid w:val="00E20720"/>
    <w:rsid w:val="00E33990"/>
    <w:rsid w:val="00E36589"/>
    <w:rsid w:val="00E37203"/>
    <w:rsid w:val="00E722A6"/>
    <w:rsid w:val="00E750BE"/>
    <w:rsid w:val="00E838D6"/>
    <w:rsid w:val="00E91B31"/>
    <w:rsid w:val="00EA4487"/>
    <w:rsid w:val="00EA5625"/>
    <w:rsid w:val="00EA6D49"/>
    <w:rsid w:val="00EB1160"/>
    <w:rsid w:val="00EC131A"/>
    <w:rsid w:val="00EC3E92"/>
    <w:rsid w:val="00EC5818"/>
    <w:rsid w:val="00EC6DCF"/>
    <w:rsid w:val="00ED24AC"/>
    <w:rsid w:val="00ED34C2"/>
    <w:rsid w:val="00ED61AB"/>
    <w:rsid w:val="00EE0AA0"/>
    <w:rsid w:val="00EE6727"/>
    <w:rsid w:val="00EF7D1E"/>
    <w:rsid w:val="00F020EE"/>
    <w:rsid w:val="00F07388"/>
    <w:rsid w:val="00F10090"/>
    <w:rsid w:val="00F12165"/>
    <w:rsid w:val="00F23277"/>
    <w:rsid w:val="00F33306"/>
    <w:rsid w:val="00F37577"/>
    <w:rsid w:val="00F402AB"/>
    <w:rsid w:val="00F423E2"/>
    <w:rsid w:val="00F4444C"/>
    <w:rsid w:val="00F46503"/>
    <w:rsid w:val="00F541DF"/>
    <w:rsid w:val="00F54EB2"/>
    <w:rsid w:val="00F566D0"/>
    <w:rsid w:val="00F67CE1"/>
    <w:rsid w:val="00F82562"/>
    <w:rsid w:val="00F845AD"/>
    <w:rsid w:val="00F87EEB"/>
    <w:rsid w:val="00F97803"/>
    <w:rsid w:val="00FA4D31"/>
    <w:rsid w:val="00FA4F29"/>
    <w:rsid w:val="00FB1D60"/>
    <w:rsid w:val="00FB4BC9"/>
    <w:rsid w:val="00FC67DE"/>
    <w:rsid w:val="00FD3941"/>
    <w:rsid w:val="00FD3DF7"/>
    <w:rsid w:val="00FD60E0"/>
    <w:rsid w:val="00FE46DD"/>
    <w:rsid w:val="00FE4ACC"/>
    <w:rsid w:val="00FE7DBF"/>
    <w:rsid w:val="00FE7E76"/>
    <w:rsid w:val="00FF2278"/>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04376"/>
  <w15:docId w15:val="{5A3CA8DF-1044-4CE4-B8CA-C4BA6270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HAnsi" w:hAnsi="Helvetic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562"/>
    <w:pPr>
      <w:spacing w:after="0" w:line="240" w:lineRule="auto"/>
    </w:pPr>
    <w:rPr>
      <w:rFonts w:ascii="Comic Sans MS" w:eastAsia="Times New Roman" w:hAnsi="Comic Sans MS" w:cs="Times New Roman"/>
      <w:color w:val="0000FF"/>
      <w:sz w:val="22"/>
      <w:szCs w:val="24"/>
      <w:lang w:val="en-GB"/>
    </w:rPr>
  </w:style>
  <w:style w:type="paragraph" w:styleId="Heading1">
    <w:name w:val="heading 1"/>
    <w:aliases w:val="§1."/>
    <w:basedOn w:val="Normal"/>
    <w:next w:val="Normal"/>
    <w:link w:val="Heading1Char"/>
    <w:uiPriority w:val="9"/>
    <w:qFormat/>
    <w:rsid w:val="00516AAB"/>
    <w:pPr>
      <w:keepNext/>
      <w:spacing w:before="240" w:after="60"/>
      <w:outlineLvl w:val="0"/>
    </w:pPr>
    <w:rPr>
      <w:rFonts w:ascii="Arial" w:hAnsi="Arial" w:cs="Arial"/>
      <w:b/>
      <w:bCs/>
      <w:color w:val="auto"/>
      <w:kern w:val="32"/>
      <w:sz w:val="32"/>
      <w:szCs w:val="32"/>
      <w:lang w:val="en-US"/>
    </w:rPr>
  </w:style>
  <w:style w:type="paragraph" w:styleId="Heading2">
    <w:name w:val="heading 2"/>
    <w:basedOn w:val="Normal"/>
    <w:next w:val="Normal"/>
    <w:link w:val="Heading2Char"/>
    <w:uiPriority w:val="9"/>
    <w:qFormat/>
    <w:rsid w:val="00516AAB"/>
    <w:pPr>
      <w:keepNext/>
      <w:spacing w:before="240" w:after="60"/>
      <w:outlineLvl w:val="1"/>
    </w:pPr>
    <w:rPr>
      <w:rFonts w:ascii="Arial" w:hAnsi="Arial" w:cs="Arial"/>
      <w:b/>
      <w:bCs/>
      <w:i/>
      <w:iCs/>
      <w:color w:val="auto"/>
      <w:sz w:val="28"/>
      <w:szCs w:val="28"/>
      <w:lang w:val="en-US"/>
    </w:rPr>
  </w:style>
  <w:style w:type="paragraph" w:styleId="Heading3">
    <w:name w:val="heading 3"/>
    <w:basedOn w:val="Normal"/>
    <w:next w:val="Normal"/>
    <w:link w:val="Heading3Char"/>
    <w:uiPriority w:val="9"/>
    <w:qFormat/>
    <w:rsid w:val="00872E2E"/>
    <w:pPr>
      <w:keepNext/>
      <w:spacing w:before="240" w:after="60"/>
      <w:outlineLvl w:val="2"/>
    </w:pPr>
    <w:rPr>
      <w:rFonts w:ascii="Arial" w:hAnsi="Arial" w:cs="Arial"/>
      <w:b/>
      <w:bCs/>
      <w:color w:val="auto"/>
      <w:sz w:val="26"/>
      <w:szCs w:val="26"/>
      <w:lang w:val="en-US"/>
    </w:rPr>
  </w:style>
  <w:style w:type="paragraph" w:styleId="Heading4">
    <w:name w:val="heading 4"/>
    <w:basedOn w:val="Normal"/>
    <w:next w:val="Normal"/>
    <w:link w:val="Heading4Char"/>
    <w:uiPriority w:val="9"/>
    <w:qFormat/>
    <w:rsid w:val="00872E2E"/>
    <w:pPr>
      <w:keepNext/>
      <w:spacing w:before="240" w:after="60"/>
      <w:outlineLvl w:val="3"/>
    </w:pPr>
    <w:rPr>
      <w:rFonts w:ascii="Times New Roman" w:hAnsi="Times New Roman"/>
      <w:b/>
      <w:bCs/>
      <w:color w:val="auto"/>
      <w:sz w:val="28"/>
      <w:szCs w:val="28"/>
      <w:lang w:val="en-US"/>
    </w:rPr>
  </w:style>
  <w:style w:type="paragraph" w:styleId="Heading5">
    <w:name w:val="heading 5"/>
    <w:basedOn w:val="Normal"/>
    <w:next w:val="Normal"/>
    <w:link w:val="Heading5Char"/>
    <w:uiPriority w:val="9"/>
    <w:qFormat/>
    <w:rsid w:val="00872E2E"/>
    <w:pPr>
      <w:spacing w:before="240" w:after="60"/>
      <w:outlineLvl w:val="4"/>
    </w:pPr>
    <w:rPr>
      <w:rFonts w:ascii="Times New Roman" w:hAnsi="Times New Roman"/>
      <w:b/>
      <w:bCs/>
      <w:i/>
      <w:iCs/>
      <w:color w:val="auto"/>
      <w:sz w:val="26"/>
      <w:szCs w:val="26"/>
      <w:lang w:val="en-US"/>
    </w:rPr>
  </w:style>
  <w:style w:type="paragraph" w:styleId="Heading6">
    <w:name w:val="heading 6"/>
    <w:basedOn w:val="Normal"/>
    <w:next w:val="Normal"/>
    <w:link w:val="Heading6Char"/>
    <w:uiPriority w:val="9"/>
    <w:qFormat/>
    <w:rsid w:val="00516AAB"/>
    <w:pPr>
      <w:spacing w:before="240" w:after="60"/>
      <w:outlineLvl w:val="5"/>
    </w:pPr>
    <w:rPr>
      <w:rFonts w:ascii="Times New Roman" w:hAnsi="Times New Roman"/>
      <w:b/>
      <w:bCs/>
      <w:color w:val="auto"/>
      <w:szCs w:val="22"/>
      <w:lang w:val="en-US"/>
    </w:rPr>
  </w:style>
  <w:style w:type="paragraph" w:styleId="Heading7">
    <w:name w:val="heading 7"/>
    <w:basedOn w:val="Normal"/>
    <w:next w:val="Normal"/>
    <w:link w:val="Heading7Char"/>
    <w:uiPriority w:val="9"/>
    <w:qFormat/>
    <w:rsid w:val="00872E2E"/>
    <w:pPr>
      <w:spacing w:before="240" w:after="60"/>
      <w:outlineLvl w:val="6"/>
    </w:pPr>
    <w:rPr>
      <w:rFonts w:ascii="Times New Roman" w:hAnsi="Times New Roman"/>
      <w:color w:val="auto"/>
      <w:sz w:val="24"/>
      <w:lang w:val="en-US"/>
    </w:rPr>
  </w:style>
  <w:style w:type="paragraph" w:styleId="Heading8">
    <w:name w:val="heading 8"/>
    <w:basedOn w:val="Normal"/>
    <w:next w:val="Normal"/>
    <w:link w:val="Heading8Char"/>
    <w:qFormat/>
    <w:rsid w:val="00872E2E"/>
    <w:pPr>
      <w:spacing w:before="240" w:after="60"/>
      <w:outlineLvl w:val="7"/>
    </w:pPr>
    <w:rPr>
      <w:rFonts w:ascii="Times New Roman" w:hAnsi="Times New Roman"/>
      <w:i/>
      <w:iCs/>
      <w:color w:val="auto"/>
      <w:sz w:val="24"/>
      <w:lang w:val="en-US"/>
    </w:rPr>
  </w:style>
  <w:style w:type="paragraph" w:styleId="Heading9">
    <w:name w:val="heading 9"/>
    <w:basedOn w:val="Normal"/>
    <w:next w:val="Normal"/>
    <w:link w:val="Heading9Char"/>
    <w:qFormat/>
    <w:rsid w:val="00872E2E"/>
    <w:pPr>
      <w:spacing w:before="240" w:after="60"/>
      <w:outlineLvl w:val="8"/>
    </w:pPr>
    <w:rPr>
      <w:rFonts w:ascii="Arial" w:hAnsi="Arial" w:cs="Arial"/>
      <w:color w:val="auto"/>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82562"/>
    <w:pPr>
      <w:tabs>
        <w:tab w:val="center" w:pos="4153"/>
        <w:tab w:val="right" w:pos="8306"/>
      </w:tabs>
    </w:pPr>
  </w:style>
  <w:style w:type="character" w:customStyle="1" w:styleId="FooterChar">
    <w:name w:val="Footer Char"/>
    <w:basedOn w:val="DefaultParagraphFont"/>
    <w:link w:val="Footer"/>
    <w:uiPriority w:val="99"/>
    <w:rsid w:val="00F82562"/>
    <w:rPr>
      <w:rFonts w:ascii="Comic Sans MS" w:eastAsia="Times New Roman" w:hAnsi="Comic Sans MS" w:cs="Times New Roman"/>
      <w:color w:val="0000FF"/>
      <w:sz w:val="22"/>
      <w:szCs w:val="24"/>
      <w:lang w:val="en-GB"/>
    </w:rPr>
  </w:style>
  <w:style w:type="character" w:styleId="Hyperlink">
    <w:name w:val="Hyperlink"/>
    <w:basedOn w:val="DefaultParagraphFont"/>
    <w:uiPriority w:val="99"/>
    <w:rsid w:val="00F82562"/>
    <w:rPr>
      <w:color w:val="0000FF"/>
      <w:u w:val="single"/>
    </w:rPr>
  </w:style>
  <w:style w:type="paragraph" w:customStyle="1" w:styleId="font5">
    <w:name w:val="font5"/>
    <w:basedOn w:val="Normal"/>
    <w:rsid w:val="00F82562"/>
    <w:pPr>
      <w:spacing w:before="100" w:beforeAutospacing="1" w:after="100" w:afterAutospacing="1"/>
    </w:pPr>
    <w:rPr>
      <w:rFonts w:ascii="Arial" w:eastAsia="Arial Unicode MS" w:hAnsi="Arial" w:cs="Arial"/>
      <w:color w:val="auto"/>
      <w:sz w:val="18"/>
      <w:szCs w:val="18"/>
    </w:rPr>
  </w:style>
  <w:style w:type="paragraph" w:styleId="ListParagraph">
    <w:name w:val="List Paragraph"/>
    <w:basedOn w:val="Normal"/>
    <w:link w:val="ListParagraphChar"/>
    <w:uiPriority w:val="34"/>
    <w:qFormat/>
    <w:rsid w:val="003E0A1E"/>
    <w:pPr>
      <w:spacing w:after="200" w:line="276" w:lineRule="auto"/>
      <w:ind w:left="720"/>
      <w:contextualSpacing/>
    </w:pPr>
    <w:rPr>
      <w:rFonts w:ascii="Helvetica" w:eastAsiaTheme="minorHAnsi" w:hAnsi="Helvetica" w:cstheme="minorBidi"/>
      <w:color w:val="auto"/>
      <w:sz w:val="20"/>
      <w:szCs w:val="22"/>
      <w:lang w:val="en-IN"/>
    </w:rPr>
  </w:style>
  <w:style w:type="paragraph" w:styleId="BalloonText">
    <w:name w:val="Balloon Text"/>
    <w:basedOn w:val="Normal"/>
    <w:link w:val="BalloonTextChar"/>
    <w:uiPriority w:val="99"/>
    <w:semiHidden/>
    <w:unhideWhenUsed/>
    <w:rsid w:val="00C54F6F"/>
    <w:rPr>
      <w:rFonts w:ascii="Tahoma" w:hAnsi="Tahoma" w:cs="Tahoma"/>
      <w:sz w:val="16"/>
      <w:szCs w:val="16"/>
    </w:rPr>
  </w:style>
  <w:style w:type="character" w:customStyle="1" w:styleId="BalloonTextChar">
    <w:name w:val="Balloon Text Char"/>
    <w:basedOn w:val="DefaultParagraphFont"/>
    <w:link w:val="BalloonText"/>
    <w:uiPriority w:val="99"/>
    <w:semiHidden/>
    <w:rsid w:val="00C54F6F"/>
    <w:rPr>
      <w:rFonts w:ascii="Tahoma" w:eastAsia="Times New Roman" w:hAnsi="Tahoma" w:cs="Tahoma"/>
      <w:color w:val="0000FF"/>
      <w:sz w:val="16"/>
      <w:szCs w:val="16"/>
      <w:lang w:val="en-GB"/>
    </w:rPr>
  </w:style>
  <w:style w:type="paragraph" w:styleId="BodyTextIndent">
    <w:name w:val="Body Text Indent"/>
    <w:basedOn w:val="Normal"/>
    <w:link w:val="BodyTextIndentChar"/>
    <w:uiPriority w:val="99"/>
    <w:unhideWhenUsed/>
    <w:rsid w:val="000D4A0E"/>
    <w:pPr>
      <w:spacing w:after="120"/>
      <w:ind w:left="360"/>
    </w:pPr>
    <w:rPr>
      <w:rFonts w:ascii="Times New Roman" w:hAnsi="Times New Roman"/>
      <w:color w:val="auto"/>
      <w:sz w:val="24"/>
      <w:lang w:eastAsia="en-GB"/>
    </w:rPr>
  </w:style>
  <w:style w:type="character" w:customStyle="1" w:styleId="BodyTextIndentChar">
    <w:name w:val="Body Text Indent Char"/>
    <w:basedOn w:val="DefaultParagraphFont"/>
    <w:link w:val="BodyTextIndent"/>
    <w:uiPriority w:val="99"/>
    <w:rsid w:val="000D4A0E"/>
    <w:rPr>
      <w:rFonts w:ascii="Times New Roman" w:eastAsia="Times New Roman" w:hAnsi="Times New Roman" w:cs="Times New Roman"/>
      <w:sz w:val="24"/>
      <w:szCs w:val="24"/>
      <w:lang w:val="en-GB" w:eastAsia="en-GB"/>
    </w:rPr>
  </w:style>
  <w:style w:type="paragraph" w:styleId="NoSpacing">
    <w:name w:val="No Spacing"/>
    <w:uiPriority w:val="1"/>
    <w:qFormat/>
    <w:rsid w:val="00BA6A73"/>
    <w:pPr>
      <w:spacing w:after="0"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0B28A2"/>
    <w:pPr>
      <w:spacing w:after="0" w:line="240" w:lineRule="auto"/>
    </w:pPr>
    <w:rPr>
      <w:rFonts w:ascii="Comic Sans MS" w:eastAsia="Times New Roman" w:hAnsi="Comic Sans MS" w:cs="Times New Roman"/>
      <w:color w:val="0000FF"/>
      <w:sz w:val="22"/>
      <w:szCs w:val="24"/>
      <w:lang w:val="en-GB"/>
    </w:rPr>
  </w:style>
  <w:style w:type="paragraph" w:styleId="NormalWeb">
    <w:name w:val="Normal (Web)"/>
    <w:basedOn w:val="Normal"/>
    <w:unhideWhenUsed/>
    <w:rsid w:val="00ED24AC"/>
    <w:pPr>
      <w:spacing w:before="100" w:beforeAutospacing="1" w:after="100" w:afterAutospacing="1"/>
    </w:pPr>
    <w:rPr>
      <w:rFonts w:ascii="Times New Roman" w:eastAsia="Calibri" w:hAnsi="Times New Roman"/>
      <w:color w:val="auto"/>
      <w:sz w:val="24"/>
      <w:lang w:val="en-US"/>
    </w:rPr>
  </w:style>
  <w:style w:type="character" w:styleId="CommentReference">
    <w:name w:val="annotation reference"/>
    <w:basedOn w:val="DefaultParagraphFont"/>
    <w:uiPriority w:val="99"/>
    <w:unhideWhenUsed/>
    <w:rsid w:val="004A0241"/>
    <w:rPr>
      <w:sz w:val="16"/>
      <w:szCs w:val="16"/>
    </w:rPr>
  </w:style>
  <w:style w:type="table" w:styleId="TableGrid">
    <w:name w:val="Table Grid"/>
    <w:basedOn w:val="TableNormal"/>
    <w:uiPriority w:val="39"/>
    <w:rsid w:val="006D4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2708A"/>
    <w:pPr>
      <w:spacing w:after="120"/>
    </w:pPr>
    <w:rPr>
      <w:rFonts w:ascii="Times New Roman" w:hAnsi="Times New Roman"/>
      <w:color w:val="auto"/>
      <w:sz w:val="20"/>
      <w:szCs w:val="20"/>
      <w:lang w:val="en-US"/>
    </w:rPr>
  </w:style>
  <w:style w:type="character" w:customStyle="1" w:styleId="BodyTextChar">
    <w:name w:val="Body Text Char"/>
    <w:basedOn w:val="DefaultParagraphFont"/>
    <w:link w:val="BodyText"/>
    <w:rsid w:val="0002708A"/>
    <w:rPr>
      <w:rFonts w:ascii="Times New Roman" w:eastAsia="Times New Roman" w:hAnsi="Times New Roman" w:cs="Times New Roman"/>
      <w:szCs w:val="20"/>
    </w:rPr>
  </w:style>
  <w:style w:type="character" w:customStyle="1" w:styleId="ListParagraphChar">
    <w:name w:val="List Paragraph Char"/>
    <w:link w:val="ListParagraph"/>
    <w:uiPriority w:val="34"/>
    <w:rsid w:val="009D1779"/>
    <w:rPr>
      <w:lang w:val="en-IN"/>
    </w:rPr>
  </w:style>
  <w:style w:type="paragraph" w:styleId="BodyTextIndent3">
    <w:name w:val="Body Text Indent 3"/>
    <w:basedOn w:val="Normal"/>
    <w:link w:val="BodyTextIndent3Char"/>
    <w:unhideWhenUsed/>
    <w:rsid w:val="00516AAB"/>
    <w:pPr>
      <w:spacing w:after="120"/>
      <w:ind w:left="360"/>
    </w:pPr>
    <w:rPr>
      <w:sz w:val="16"/>
      <w:szCs w:val="16"/>
    </w:rPr>
  </w:style>
  <w:style w:type="character" w:customStyle="1" w:styleId="BodyTextIndent3Char">
    <w:name w:val="Body Text Indent 3 Char"/>
    <w:basedOn w:val="DefaultParagraphFont"/>
    <w:link w:val="BodyTextIndent3"/>
    <w:rsid w:val="00516AAB"/>
    <w:rPr>
      <w:rFonts w:ascii="Comic Sans MS" w:eastAsia="Times New Roman" w:hAnsi="Comic Sans MS" w:cs="Times New Roman"/>
      <w:color w:val="0000FF"/>
      <w:sz w:val="16"/>
      <w:szCs w:val="16"/>
      <w:lang w:val="en-GB"/>
    </w:rPr>
  </w:style>
  <w:style w:type="character" w:customStyle="1" w:styleId="Heading1Char">
    <w:name w:val="Heading 1 Char"/>
    <w:aliases w:val="§1. Char"/>
    <w:basedOn w:val="DefaultParagraphFont"/>
    <w:link w:val="Heading1"/>
    <w:rsid w:val="00516AAB"/>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516AAB"/>
    <w:rPr>
      <w:rFonts w:ascii="Arial" w:eastAsia="Times New Roman" w:hAnsi="Arial" w:cs="Arial"/>
      <w:b/>
      <w:bCs/>
      <w:i/>
      <w:iCs/>
      <w:sz w:val="28"/>
      <w:szCs w:val="28"/>
    </w:rPr>
  </w:style>
  <w:style w:type="character" w:customStyle="1" w:styleId="Heading6Char">
    <w:name w:val="Heading 6 Char"/>
    <w:basedOn w:val="DefaultParagraphFont"/>
    <w:link w:val="Heading6"/>
    <w:uiPriority w:val="9"/>
    <w:rsid w:val="00516AAB"/>
    <w:rPr>
      <w:rFonts w:ascii="Times New Roman" w:eastAsia="Times New Roman" w:hAnsi="Times New Roman" w:cs="Times New Roman"/>
      <w:b/>
      <w:bCs/>
      <w:sz w:val="22"/>
    </w:rPr>
  </w:style>
  <w:style w:type="character" w:customStyle="1" w:styleId="a-size-large">
    <w:name w:val="a-size-large"/>
    <w:basedOn w:val="DefaultParagraphFont"/>
    <w:rsid w:val="00516AAB"/>
  </w:style>
  <w:style w:type="character" w:customStyle="1" w:styleId="Heading3Char">
    <w:name w:val="Heading 3 Char"/>
    <w:basedOn w:val="DefaultParagraphFont"/>
    <w:link w:val="Heading3"/>
    <w:uiPriority w:val="9"/>
    <w:rsid w:val="00872E2E"/>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872E2E"/>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872E2E"/>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uiPriority w:val="9"/>
    <w:rsid w:val="00872E2E"/>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72E2E"/>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72E2E"/>
    <w:rPr>
      <w:rFonts w:ascii="Arial" w:eastAsia="Times New Roman" w:hAnsi="Arial" w:cs="Arial"/>
      <w:sz w:val="22"/>
    </w:rPr>
  </w:style>
  <w:style w:type="paragraph" w:styleId="BlockText">
    <w:name w:val="Block Text"/>
    <w:basedOn w:val="Normal"/>
    <w:rsid w:val="00872E2E"/>
    <w:pPr>
      <w:spacing w:after="120"/>
      <w:ind w:left="1440" w:right="1440"/>
    </w:pPr>
    <w:rPr>
      <w:rFonts w:ascii="Times New Roman" w:hAnsi="Times New Roman"/>
      <w:color w:val="auto"/>
      <w:sz w:val="20"/>
      <w:szCs w:val="20"/>
      <w:lang w:val="en-US"/>
    </w:rPr>
  </w:style>
  <w:style w:type="paragraph" w:styleId="BodyText2">
    <w:name w:val="Body Text 2"/>
    <w:basedOn w:val="Normal"/>
    <w:link w:val="BodyText2Char"/>
    <w:rsid w:val="00872E2E"/>
    <w:pPr>
      <w:spacing w:after="120" w:line="480" w:lineRule="auto"/>
    </w:pPr>
    <w:rPr>
      <w:rFonts w:ascii="Times New Roman" w:hAnsi="Times New Roman"/>
      <w:color w:val="auto"/>
      <w:sz w:val="20"/>
      <w:szCs w:val="20"/>
      <w:lang w:val="en-US"/>
    </w:rPr>
  </w:style>
  <w:style w:type="character" w:customStyle="1" w:styleId="BodyText2Char">
    <w:name w:val="Body Text 2 Char"/>
    <w:basedOn w:val="DefaultParagraphFont"/>
    <w:link w:val="BodyText2"/>
    <w:rsid w:val="00872E2E"/>
    <w:rPr>
      <w:rFonts w:ascii="Times New Roman" w:eastAsia="Times New Roman" w:hAnsi="Times New Roman" w:cs="Times New Roman"/>
      <w:szCs w:val="20"/>
    </w:rPr>
  </w:style>
  <w:style w:type="paragraph" w:styleId="BodyText3">
    <w:name w:val="Body Text 3"/>
    <w:basedOn w:val="Normal"/>
    <w:link w:val="BodyText3Char"/>
    <w:rsid w:val="00872E2E"/>
    <w:pPr>
      <w:spacing w:after="120"/>
    </w:pPr>
    <w:rPr>
      <w:rFonts w:ascii="Times New Roman" w:hAnsi="Times New Roman"/>
      <w:color w:val="auto"/>
      <w:sz w:val="16"/>
      <w:szCs w:val="16"/>
      <w:lang w:val="en-US"/>
    </w:rPr>
  </w:style>
  <w:style w:type="character" w:customStyle="1" w:styleId="BodyText3Char">
    <w:name w:val="Body Text 3 Char"/>
    <w:basedOn w:val="DefaultParagraphFont"/>
    <w:link w:val="BodyText3"/>
    <w:rsid w:val="00872E2E"/>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872E2E"/>
    <w:pPr>
      <w:ind w:firstLine="210"/>
    </w:pPr>
  </w:style>
  <w:style w:type="character" w:customStyle="1" w:styleId="BodyTextFirstIndentChar">
    <w:name w:val="Body Text First Indent Char"/>
    <w:basedOn w:val="BodyTextChar"/>
    <w:link w:val="BodyTextFirstIndent"/>
    <w:rsid w:val="00872E2E"/>
    <w:rPr>
      <w:rFonts w:ascii="Times New Roman" w:eastAsia="Times New Roman" w:hAnsi="Times New Roman" w:cs="Times New Roman"/>
      <w:szCs w:val="20"/>
    </w:rPr>
  </w:style>
  <w:style w:type="paragraph" w:styleId="BodyTextFirstIndent2">
    <w:name w:val="Body Text First Indent 2"/>
    <w:basedOn w:val="BodyTextIndent"/>
    <w:link w:val="BodyTextFirstIndent2Char"/>
    <w:rsid w:val="00872E2E"/>
    <w:pPr>
      <w:ind w:left="283" w:firstLine="210"/>
    </w:pPr>
    <w:rPr>
      <w:sz w:val="20"/>
      <w:szCs w:val="20"/>
      <w:lang w:val="en-US" w:eastAsia="en-US"/>
    </w:rPr>
  </w:style>
  <w:style w:type="character" w:customStyle="1" w:styleId="BodyTextFirstIndent2Char">
    <w:name w:val="Body Text First Indent 2 Char"/>
    <w:basedOn w:val="BodyTextIndentChar"/>
    <w:link w:val="BodyTextFirstIndent2"/>
    <w:rsid w:val="00872E2E"/>
    <w:rPr>
      <w:rFonts w:ascii="Times New Roman" w:eastAsia="Times New Roman" w:hAnsi="Times New Roman" w:cs="Times New Roman"/>
      <w:sz w:val="24"/>
      <w:szCs w:val="20"/>
      <w:lang w:val="en-GB" w:eastAsia="en-GB"/>
    </w:rPr>
  </w:style>
  <w:style w:type="paragraph" w:styleId="BodyTextIndent2">
    <w:name w:val="Body Text Indent 2"/>
    <w:basedOn w:val="Normal"/>
    <w:link w:val="BodyTextIndent2Char"/>
    <w:rsid w:val="00872E2E"/>
    <w:pPr>
      <w:spacing w:after="120" w:line="480" w:lineRule="auto"/>
      <w:ind w:left="283"/>
    </w:pPr>
    <w:rPr>
      <w:rFonts w:ascii="Times New Roman" w:hAnsi="Times New Roman"/>
      <w:color w:val="auto"/>
      <w:sz w:val="20"/>
      <w:szCs w:val="20"/>
      <w:lang w:val="en-US"/>
    </w:rPr>
  </w:style>
  <w:style w:type="character" w:customStyle="1" w:styleId="BodyTextIndent2Char">
    <w:name w:val="Body Text Indent 2 Char"/>
    <w:basedOn w:val="DefaultParagraphFont"/>
    <w:link w:val="BodyTextIndent2"/>
    <w:rsid w:val="00872E2E"/>
    <w:rPr>
      <w:rFonts w:ascii="Times New Roman" w:eastAsia="Times New Roman" w:hAnsi="Times New Roman" w:cs="Times New Roman"/>
      <w:szCs w:val="20"/>
    </w:rPr>
  </w:style>
  <w:style w:type="paragraph" w:styleId="Caption">
    <w:name w:val="caption"/>
    <w:basedOn w:val="Normal"/>
    <w:next w:val="Normal"/>
    <w:qFormat/>
    <w:rsid w:val="00872E2E"/>
    <w:rPr>
      <w:rFonts w:ascii="Times New Roman" w:hAnsi="Times New Roman"/>
      <w:b/>
      <w:bCs/>
      <w:color w:val="auto"/>
      <w:sz w:val="20"/>
      <w:szCs w:val="20"/>
      <w:lang w:val="en-US"/>
    </w:rPr>
  </w:style>
  <w:style w:type="paragraph" w:styleId="Closing">
    <w:name w:val="Closing"/>
    <w:basedOn w:val="Normal"/>
    <w:link w:val="ClosingChar"/>
    <w:rsid w:val="00872E2E"/>
    <w:pPr>
      <w:ind w:left="4252"/>
    </w:pPr>
    <w:rPr>
      <w:rFonts w:ascii="Times New Roman" w:hAnsi="Times New Roman"/>
      <w:color w:val="auto"/>
      <w:sz w:val="20"/>
      <w:szCs w:val="20"/>
      <w:lang w:val="en-US"/>
    </w:rPr>
  </w:style>
  <w:style w:type="character" w:customStyle="1" w:styleId="ClosingChar">
    <w:name w:val="Closing Char"/>
    <w:basedOn w:val="DefaultParagraphFont"/>
    <w:link w:val="Closing"/>
    <w:rsid w:val="00872E2E"/>
    <w:rPr>
      <w:rFonts w:ascii="Times New Roman" w:eastAsia="Times New Roman" w:hAnsi="Times New Roman" w:cs="Times New Roman"/>
      <w:szCs w:val="20"/>
    </w:rPr>
  </w:style>
  <w:style w:type="paragraph" w:styleId="CommentText">
    <w:name w:val="annotation text"/>
    <w:basedOn w:val="Normal"/>
    <w:link w:val="CommentTextChar"/>
    <w:uiPriority w:val="99"/>
    <w:semiHidden/>
    <w:rsid w:val="00872E2E"/>
    <w:rPr>
      <w:rFonts w:ascii="Times New Roman" w:hAnsi="Times New Roman"/>
      <w:color w:val="auto"/>
      <w:sz w:val="20"/>
      <w:szCs w:val="20"/>
      <w:lang w:val="en-US"/>
    </w:rPr>
  </w:style>
  <w:style w:type="character" w:customStyle="1" w:styleId="CommentTextChar">
    <w:name w:val="Comment Text Char"/>
    <w:basedOn w:val="DefaultParagraphFont"/>
    <w:link w:val="CommentText"/>
    <w:uiPriority w:val="99"/>
    <w:semiHidden/>
    <w:rsid w:val="00872E2E"/>
    <w:rPr>
      <w:rFonts w:ascii="Times New Roman" w:eastAsia="Times New Roman" w:hAnsi="Times New Roman" w:cs="Times New Roman"/>
      <w:szCs w:val="20"/>
    </w:rPr>
  </w:style>
  <w:style w:type="character" w:customStyle="1" w:styleId="CommentSubjectChar">
    <w:name w:val="Comment Subject Char"/>
    <w:basedOn w:val="CommentTextChar"/>
    <w:link w:val="CommentSubject"/>
    <w:semiHidden/>
    <w:rsid w:val="00872E2E"/>
    <w:rPr>
      <w:rFonts w:ascii="Times New Roman" w:eastAsia="Times New Roman" w:hAnsi="Times New Roman" w:cs="Times New Roman"/>
      <w:b/>
      <w:bCs/>
      <w:szCs w:val="20"/>
    </w:rPr>
  </w:style>
  <w:style w:type="paragraph" w:styleId="CommentSubject">
    <w:name w:val="annotation subject"/>
    <w:basedOn w:val="CommentText"/>
    <w:next w:val="CommentText"/>
    <w:link w:val="CommentSubjectChar"/>
    <w:semiHidden/>
    <w:rsid w:val="00872E2E"/>
    <w:rPr>
      <w:b/>
      <w:bCs/>
    </w:rPr>
  </w:style>
  <w:style w:type="character" w:customStyle="1" w:styleId="CommentSubjectChar1">
    <w:name w:val="Comment Subject Char1"/>
    <w:basedOn w:val="CommentTextChar"/>
    <w:uiPriority w:val="99"/>
    <w:semiHidden/>
    <w:rsid w:val="00872E2E"/>
    <w:rPr>
      <w:rFonts w:ascii="Times New Roman" w:eastAsia="Times New Roman" w:hAnsi="Times New Roman" w:cs="Times New Roman"/>
      <w:b/>
      <w:bCs/>
      <w:szCs w:val="20"/>
    </w:rPr>
  </w:style>
  <w:style w:type="paragraph" w:styleId="Date">
    <w:name w:val="Date"/>
    <w:basedOn w:val="Normal"/>
    <w:next w:val="Normal"/>
    <w:link w:val="DateChar"/>
    <w:rsid w:val="00872E2E"/>
    <w:rPr>
      <w:rFonts w:ascii="Times New Roman" w:hAnsi="Times New Roman"/>
      <w:color w:val="auto"/>
      <w:sz w:val="20"/>
      <w:szCs w:val="20"/>
      <w:lang w:val="en-US"/>
    </w:rPr>
  </w:style>
  <w:style w:type="character" w:customStyle="1" w:styleId="DateChar">
    <w:name w:val="Date Char"/>
    <w:basedOn w:val="DefaultParagraphFont"/>
    <w:link w:val="Date"/>
    <w:rsid w:val="00872E2E"/>
    <w:rPr>
      <w:rFonts w:ascii="Times New Roman" w:eastAsia="Times New Roman" w:hAnsi="Times New Roman" w:cs="Times New Roman"/>
      <w:szCs w:val="20"/>
    </w:rPr>
  </w:style>
  <w:style w:type="character" w:customStyle="1" w:styleId="DocumentMapChar">
    <w:name w:val="Document Map Char"/>
    <w:basedOn w:val="DefaultParagraphFont"/>
    <w:link w:val="DocumentMap"/>
    <w:semiHidden/>
    <w:rsid w:val="00872E2E"/>
    <w:rPr>
      <w:rFonts w:ascii="Tahoma" w:eastAsia="Times New Roman" w:hAnsi="Tahoma" w:cs="Tahoma"/>
      <w:szCs w:val="20"/>
      <w:shd w:val="clear" w:color="auto" w:fill="000080"/>
    </w:rPr>
  </w:style>
  <w:style w:type="paragraph" w:styleId="DocumentMap">
    <w:name w:val="Document Map"/>
    <w:basedOn w:val="Normal"/>
    <w:link w:val="DocumentMapChar"/>
    <w:semiHidden/>
    <w:rsid w:val="00872E2E"/>
    <w:pPr>
      <w:shd w:val="clear" w:color="auto" w:fill="000080"/>
    </w:pPr>
    <w:rPr>
      <w:rFonts w:ascii="Tahoma" w:hAnsi="Tahoma" w:cs="Tahoma"/>
      <w:color w:val="auto"/>
      <w:sz w:val="20"/>
      <w:szCs w:val="20"/>
      <w:lang w:val="en-US"/>
    </w:rPr>
  </w:style>
  <w:style w:type="character" w:customStyle="1" w:styleId="DocumentMapChar1">
    <w:name w:val="Document Map Char1"/>
    <w:basedOn w:val="DefaultParagraphFont"/>
    <w:uiPriority w:val="99"/>
    <w:semiHidden/>
    <w:rsid w:val="00872E2E"/>
    <w:rPr>
      <w:rFonts w:ascii="Segoe UI" w:eastAsia="Times New Roman" w:hAnsi="Segoe UI" w:cs="Segoe UI"/>
      <w:color w:val="0000FF"/>
      <w:sz w:val="16"/>
      <w:szCs w:val="16"/>
      <w:lang w:val="en-GB"/>
    </w:rPr>
  </w:style>
  <w:style w:type="paragraph" w:styleId="E-mailSignature">
    <w:name w:val="E-mail Signature"/>
    <w:basedOn w:val="Normal"/>
    <w:link w:val="E-mailSignatureChar"/>
    <w:rsid w:val="00872E2E"/>
    <w:rPr>
      <w:rFonts w:ascii="Times New Roman" w:hAnsi="Times New Roman"/>
      <w:color w:val="auto"/>
      <w:sz w:val="20"/>
      <w:szCs w:val="20"/>
      <w:lang w:val="en-US"/>
    </w:rPr>
  </w:style>
  <w:style w:type="character" w:customStyle="1" w:styleId="E-mailSignatureChar">
    <w:name w:val="E-mail Signature Char"/>
    <w:basedOn w:val="DefaultParagraphFont"/>
    <w:link w:val="E-mailSignature"/>
    <w:rsid w:val="00872E2E"/>
    <w:rPr>
      <w:rFonts w:ascii="Times New Roman" w:eastAsia="Times New Roman" w:hAnsi="Times New Roman" w:cs="Times New Roman"/>
      <w:szCs w:val="20"/>
    </w:rPr>
  </w:style>
  <w:style w:type="character" w:customStyle="1" w:styleId="EndnoteTextChar">
    <w:name w:val="Endnote Text Char"/>
    <w:basedOn w:val="DefaultParagraphFont"/>
    <w:link w:val="EndnoteText"/>
    <w:semiHidden/>
    <w:rsid w:val="00872E2E"/>
    <w:rPr>
      <w:rFonts w:ascii="Times New Roman" w:eastAsia="Times New Roman" w:hAnsi="Times New Roman" w:cs="Times New Roman"/>
      <w:szCs w:val="20"/>
    </w:rPr>
  </w:style>
  <w:style w:type="paragraph" w:styleId="EndnoteText">
    <w:name w:val="endnote text"/>
    <w:basedOn w:val="Normal"/>
    <w:link w:val="EndnoteTextChar"/>
    <w:semiHidden/>
    <w:rsid w:val="00872E2E"/>
    <w:rPr>
      <w:rFonts w:ascii="Times New Roman" w:hAnsi="Times New Roman"/>
      <w:color w:val="auto"/>
      <w:sz w:val="20"/>
      <w:szCs w:val="20"/>
      <w:lang w:val="en-US"/>
    </w:rPr>
  </w:style>
  <w:style w:type="character" w:customStyle="1" w:styleId="EndnoteTextChar1">
    <w:name w:val="Endnote Text Char1"/>
    <w:basedOn w:val="DefaultParagraphFont"/>
    <w:uiPriority w:val="99"/>
    <w:semiHidden/>
    <w:rsid w:val="00872E2E"/>
    <w:rPr>
      <w:rFonts w:ascii="Comic Sans MS" w:eastAsia="Times New Roman" w:hAnsi="Comic Sans MS" w:cs="Times New Roman"/>
      <w:color w:val="0000FF"/>
      <w:szCs w:val="20"/>
      <w:lang w:val="en-GB"/>
    </w:rPr>
  </w:style>
  <w:style w:type="paragraph" w:styleId="EnvelopeAddress">
    <w:name w:val="envelope address"/>
    <w:basedOn w:val="Normal"/>
    <w:rsid w:val="00872E2E"/>
    <w:pPr>
      <w:framePr w:w="7920" w:h="1980" w:hRule="exact" w:hSpace="180" w:wrap="auto" w:hAnchor="page" w:xAlign="center" w:yAlign="bottom"/>
      <w:ind w:left="2880"/>
    </w:pPr>
    <w:rPr>
      <w:rFonts w:ascii="Arial" w:hAnsi="Arial" w:cs="Arial"/>
      <w:color w:val="auto"/>
      <w:sz w:val="24"/>
      <w:lang w:val="en-US"/>
    </w:rPr>
  </w:style>
  <w:style w:type="paragraph" w:styleId="EnvelopeReturn">
    <w:name w:val="envelope return"/>
    <w:basedOn w:val="Normal"/>
    <w:rsid w:val="00872E2E"/>
    <w:rPr>
      <w:rFonts w:ascii="Arial" w:hAnsi="Arial" w:cs="Arial"/>
      <w:color w:val="auto"/>
      <w:sz w:val="20"/>
      <w:szCs w:val="20"/>
      <w:lang w:val="en-US"/>
    </w:rPr>
  </w:style>
  <w:style w:type="character" w:customStyle="1" w:styleId="FootnoteTextChar">
    <w:name w:val="Footnote Text Char"/>
    <w:basedOn w:val="DefaultParagraphFont"/>
    <w:link w:val="FootnoteText"/>
    <w:semiHidden/>
    <w:rsid w:val="00872E2E"/>
    <w:rPr>
      <w:rFonts w:ascii="Times New Roman" w:eastAsia="Times New Roman" w:hAnsi="Times New Roman" w:cs="Times New Roman"/>
      <w:szCs w:val="20"/>
    </w:rPr>
  </w:style>
  <w:style w:type="paragraph" w:styleId="FootnoteText">
    <w:name w:val="footnote text"/>
    <w:basedOn w:val="Normal"/>
    <w:link w:val="FootnoteTextChar"/>
    <w:semiHidden/>
    <w:rsid w:val="00872E2E"/>
    <w:rPr>
      <w:rFonts w:ascii="Times New Roman" w:hAnsi="Times New Roman"/>
      <w:color w:val="auto"/>
      <w:sz w:val="20"/>
      <w:szCs w:val="20"/>
      <w:lang w:val="en-US"/>
    </w:rPr>
  </w:style>
  <w:style w:type="character" w:customStyle="1" w:styleId="FootnoteTextChar1">
    <w:name w:val="Footnote Text Char1"/>
    <w:basedOn w:val="DefaultParagraphFont"/>
    <w:uiPriority w:val="99"/>
    <w:semiHidden/>
    <w:rsid w:val="00872E2E"/>
    <w:rPr>
      <w:rFonts w:ascii="Comic Sans MS" w:eastAsia="Times New Roman" w:hAnsi="Comic Sans MS" w:cs="Times New Roman"/>
      <w:color w:val="0000FF"/>
      <w:szCs w:val="20"/>
      <w:lang w:val="en-GB"/>
    </w:rPr>
  </w:style>
  <w:style w:type="paragraph" w:styleId="Header">
    <w:name w:val="header"/>
    <w:aliases w:val="h"/>
    <w:basedOn w:val="Normal"/>
    <w:link w:val="HeaderChar"/>
    <w:rsid w:val="00872E2E"/>
    <w:pPr>
      <w:tabs>
        <w:tab w:val="center" w:pos="4153"/>
        <w:tab w:val="right" w:pos="8306"/>
      </w:tabs>
    </w:pPr>
    <w:rPr>
      <w:rFonts w:ascii="Times New Roman" w:hAnsi="Times New Roman"/>
      <w:color w:val="auto"/>
      <w:sz w:val="20"/>
      <w:szCs w:val="20"/>
      <w:lang w:val="en-US"/>
    </w:rPr>
  </w:style>
  <w:style w:type="character" w:customStyle="1" w:styleId="HeaderChar">
    <w:name w:val="Header Char"/>
    <w:aliases w:val="h Char"/>
    <w:basedOn w:val="DefaultParagraphFont"/>
    <w:link w:val="Header"/>
    <w:rsid w:val="00872E2E"/>
    <w:rPr>
      <w:rFonts w:ascii="Times New Roman" w:eastAsia="Times New Roman" w:hAnsi="Times New Roman" w:cs="Times New Roman"/>
      <w:szCs w:val="20"/>
    </w:rPr>
  </w:style>
  <w:style w:type="paragraph" w:styleId="HTMLAddress">
    <w:name w:val="HTML Address"/>
    <w:basedOn w:val="Normal"/>
    <w:link w:val="HTMLAddressChar"/>
    <w:rsid w:val="00872E2E"/>
    <w:rPr>
      <w:rFonts w:ascii="Times New Roman" w:hAnsi="Times New Roman"/>
      <w:i/>
      <w:iCs/>
      <w:color w:val="auto"/>
      <w:sz w:val="20"/>
      <w:szCs w:val="20"/>
      <w:lang w:val="en-US"/>
    </w:rPr>
  </w:style>
  <w:style w:type="character" w:customStyle="1" w:styleId="HTMLAddressChar">
    <w:name w:val="HTML Address Char"/>
    <w:basedOn w:val="DefaultParagraphFont"/>
    <w:link w:val="HTMLAddress"/>
    <w:rsid w:val="00872E2E"/>
    <w:rPr>
      <w:rFonts w:ascii="Times New Roman" w:eastAsia="Times New Roman" w:hAnsi="Times New Roman" w:cs="Times New Roman"/>
      <w:i/>
      <w:iCs/>
      <w:szCs w:val="20"/>
    </w:rPr>
  </w:style>
  <w:style w:type="paragraph" w:styleId="HTMLPreformatted">
    <w:name w:val="HTML Preformatted"/>
    <w:basedOn w:val="Normal"/>
    <w:link w:val="HTMLPreformattedChar"/>
    <w:rsid w:val="00872E2E"/>
    <w:rPr>
      <w:rFonts w:ascii="Courier New" w:hAnsi="Courier New" w:cs="Courier New"/>
      <w:color w:val="auto"/>
      <w:sz w:val="20"/>
      <w:szCs w:val="20"/>
      <w:lang w:val="en-US"/>
    </w:rPr>
  </w:style>
  <w:style w:type="character" w:customStyle="1" w:styleId="HTMLPreformattedChar">
    <w:name w:val="HTML Preformatted Char"/>
    <w:basedOn w:val="DefaultParagraphFont"/>
    <w:link w:val="HTMLPreformatted"/>
    <w:rsid w:val="00872E2E"/>
    <w:rPr>
      <w:rFonts w:ascii="Courier New" w:eastAsia="Times New Roman" w:hAnsi="Courier New" w:cs="Courier New"/>
      <w:szCs w:val="20"/>
    </w:rPr>
  </w:style>
  <w:style w:type="paragraph" w:styleId="Index1">
    <w:name w:val="index 1"/>
    <w:basedOn w:val="Normal"/>
    <w:next w:val="Normal"/>
    <w:autoRedefine/>
    <w:semiHidden/>
    <w:rsid w:val="00872E2E"/>
    <w:pPr>
      <w:ind w:left="200" w:hanging="200"/>
    </w:pPr>
    <w:rPr>
      <w:rFonts w:ascii="Times New Roman" w:hAnsi="Times New Roman"/>
      <w:color w:val="auto"/>
      <w:sz w:val="20"/>
      <w:szCs w:val="20"/>
      <w:lang w:val="en-US"/>
    </w:rPr>
  </w:style>
  <w:style w:type="paragraph" w:styleId="List">
    <w:name w:val="List"/>
    <w:basedOn w:val="Normal"/>
    <w:rsid w:val="00872E2E"/>
    <w:pPr>
      <w:ind w:left="283" w:hanging="283"/>
    </w:pPr>
    <w:rPr>
      <w:rFonts w:ascii="Times New Roman" w:hAnsi="Times New Roman"/>
      <w:color w:val="auto"/>
      <w:sz w:val="20"/>
      <w:szCs w:val="20"/>
      <w:lang w:val="en-US"/>
    </w:rPr>
  </w:style>
  <w:style w:type="paragraph" w:styleId="List2">
    <w:name w:val="List 2"/>
    <w:basedOn w:val="Normal"/>
    <w:rsid w:val="00872E2E"/>
    <w:pPr>
      <w:ind w:left="566" w:hanging="283"/>
    </w:pPr>
    <w:rPr>
      <w:rFonts w:ascii="Times New Roman" w:hAnsi="Times New Roman"/>
      <w:color w:val="auto"/>
      <w:sz w:val="20"/>
      <w:szCs w:val="20"/>
      <w:lang w:val="en-US"/>
    </w:rPr>
  </w:style>
  <w:style w:type="paragraph" w:styleId="List3">
    <w:name w:val="List 3"/>
    <w:basedOn w:val="Normal"/>
    <w:rsid w:val="00872E2E"/>
    <w:pPr>
      <w:ind w:left="849" w:hanging="283"/>
    </w:pPr>
    <w:rPr>
      <w:rFonts w:ascii="Times New Roman" w:hAnsi="Times New Roman"/>
      <w:color w:val="auto"/>
      <w:sz w:val="20"/>
      <w:szCs w:val="20"/>
      <w:lang w:val="en-US"/>
    </w:rPr>
  </w:style>
  <w:style w:type="paragraph" w:styleId="List4">
    <w:name w:val="List 4"/>
    <w:basedOn w:val="Normal"/>
    <w:rsid w:val="00872E2E"/>
    <w:pPr>
      <w:ind w:left="1132" w:hanging="283"/>
    </w:pPr>
    <w:rPr>
      <w:rFonts w:ascii="Times New Roman" w:hAnsi="Times New Roman"/>
      <w:color w:val="auto"/>
      <w:sz w:val="20"/>
      <w:szCs w:val="20"/>
      <w:lang w:val="en-US"/>
    </w:rPr>
  </w:style>
  <w:style w:type="paragraph" w:styleId="List5">
    <w:name w:val="List 5"/>
    <w:basedOn w:val="Normal"/>
    <w:rsid w:val="00872E2E"/>
    <w:pPr>
      <w:ind w:left="1415" w:hanging="283"/>
    </w:pPr>
    <w:rPr>
      <w:rFonts w:ascii="Times New Roman" w:hAnsi="Times New Roman"/>
      <w:color w:val="auto"/>
      <w:sz w:val="20"/>
      <w:szCs w:val="20"/>
      <w:lang w:val="en-US"/>
    </w:rPr>
  </w:style>
  <w:style w:type="paragraph" w:styleId="ListBullet">
    <w:name w:val="List Bullet"/>
    <w:basedOn w:val="Normal"/>
    <w:rsid w:val="00872E2E"/>
    <w:pPr>
      <w:numPr>
        <w:numId w:val="25"/>
      </w:numPr>
    </w:pPr>
    <w:rPr>
      <w:rFonts w:ascii="Times New Roman" w:hAnsi="Times New Roman"/>
      <w:color w:val="auto"/>
      <w:sz w:val="20"/>
      <w:szCs w:val="20"/>
      <w:lang w:val="en-US"/>
    </w:rPr>
  </w:style>
  <w:style w:type="paragraph" w:styleId="ListBullet2">
    <w:name w:val="List Bullet 2"/>
    <w:basedOn w:val="Normal"/>
    <w:rsid w:val="00872E2E"/>
    <w:pPr>
      <w:numPr>
        <w:numId w:val="26"/>
      </w:numPr>
    </w:pPr>
    <w:rPr>
      <w:rFonts w:ascii="Times New Roman" w:hAnsi="Times New Roman"/>
      <w:color w:val="auto"/>
      <w:sz w:val="20"/>
      <w:szCs w:val="20"/>
      <w:lang w:val="en-US"/>
    </w:rPr>
  </w:style>
  <w:style w:type="paragraph" w:styleId="ListBullet3">
    <w:name w:val="List Bullet 3"/>
    <w:basedOn w:val="Normal"/>
    <w:rsid w:val="00872E2E"/>
    <w:pPr>
      <w:numPr>
        <w:numId w:val="27"/>
      </w:numPr>
    </w:pPr>
    <w:rPr>
      <w:rFonts w:ascii="Times New Roman" w:hAnsi="Times New Roman"/>
      <w:color w:val="auto"/>
      <w:sz w:val="20"/>
      <w:szCs w:val="20"/>
      <w:lang w:val="en-US"/>
    </w:rPr>
  </w:style>
  <w:style w:type="paragraph" w:styleId="ListBullet4">
    <w:name w:val="List Bullet 4"/>
    <w:basedOn w:val="Normal"/>
    <w:rsid w:val="00872E2E"/>
    <w:pPr>
      <w:numPr>
        <w:numId w:val="28"/>
      </w:numPr>
    </w:pPr>
    <w:rPr>
      <w:rFonts w:ascii="Times New Roman" w:hAnsi="Times New Roman"/>
      <w:color w:val="auto"/>
      <w:sz w:val="20"/>
      <w:szCs w:val="20"/>
      <w:lang w:val="en-US"/>
    </w:rPr>
  </w:style>
  <w:style w:type="paragraph" w:styleId="ListBullet5">
    <w:name w:val="List Bullet 5"/>
    <w:basedOn w:val="Normal"/>
    <w:rsid w:val="00872E2E"/>
    <w:pPr>
      <w:numPr>
        <w:numId w:val="29"/>
      </w:numPr>
    </w:pPr>
    <w:rPr>
      <w:rFonts w:ascii="Times New Roman" w:hAnsi="Times New Roman"/>
      <w:color w:val="auto"/>
      <w:sz w:val="20"/>
      <w:szCs w:val="20"/>
      <w:lang w:val="en-US"/>
    </w:rPr>
  </w:style>
  <w:style w:type="paragraph" w:styleId="ListContinue">
    <w:name w:val="List Continue"/>
    <w:basedOn w:val="Normal"/>
    <w:rsid w:val="00872E2E"/>
    <w:pPr>
      <w:spacing w:after="120"/>
      <w:ind w:left="283"/>
    </w:pPr>
    <w:rPr>
      <w:rFonts w:ascii="Times New Roman" w:hAnsi="Times New Roman"/>
      <w:color w:val="auto"/>
      <w:sz w:val="20"/>
      <w:szCs w:val="20"/>
      <w:lang w:val="en-US"/>
    </w:rPr>
  </w:style>
  <w:style w:type="paragraph" w:styleId="ListContinue2">
    <w:name w:val="List Continue 2"/>
    <w:basedOn w:val="Normal"/>
    <w:rsid w:val="00872E2E"/>
    <w:pPr>
      <w:spacing w:after="120"/>
      <w:ind w:left="566"/>
    </w:pPr>
    <w:rPr>
      <w:rFonts w:ascii="Times New Roman" w:hAnsi="Times New Roman"/>
      <w:color w:val="auto"/>
      <w:sz w:val="20"/>
      <w:szCs w:val="20"/>
      <w:lang w:val="en-US"/>
    </w:rPr>
  </w:style>
  <w:style w:type="paragraph" w:styleId="ListContinue3">
    <w:name w:val="List Continue 3"/>
    <w:basedOn w:val="Normal"/>
    <w:rsid w:val="00872E2E"/>
    <w:pPr>
      <w:spacing w:after="120"/>
      <w:ind w:left="849"/>
    </w:pPr>
    <w:rPr>
      <w:rFonts w:ascii="Times New Roman" w:hAnsi="Times New Roman"/>
      <w:color w:val="auto"/>
      <w:sz w:val="20"/>
      <w:szCs w:val="20"/>
      <w:lang w:val="en-US"/>
    </w:rPr>
  </w:style>
  <w:style w:type="paragraph" w:styleId="ListContinue4">
    <w:name w:val="List Continue 4"/>
    <w:basedOn w:val="Normal"/>
    <w:rsid w:val="00872E2E"/>
    <w:pPr>
      <w:spacing w:after="120"/>
      <w:ind w:left="1132"/>
    </w:pPr>
    <w:rPr>
      <w:rFonts w:ascii="Times New Roman" w:hAnsi="Times New Roman"/>
      <w:color w:val="auto"/>
      <w:sz w:val="20"/>
      <w:szCs w:val="20"/>
      <w:lang w:val="en-US"/>
    </w:rPr>
  </w:style>
  <w:style w:type="paragraph" w:styleId="ListContinue5">
    <w:name w:val="List Continue 5"/>
    <w:basedOn w:val="Normal"/>
    <w:rsid w:val="00872E2E"/>
    <w:pPr>
      <w:spacing w:after="120"/>
      <w:ind w:left="1415"/>
    </w:pPr>
    <w:rPr>
      <w:rFonts w:ascii="Times New Roman" w:hAnsi="Times New Roman"/>
      <w:color w:val="auto"/>
      <w:sz w:val="20"/>
      <w:szCs w:val="20"/>
      <w:lang w:val="en-US"/>
    </w:rPr>
  </w:style>
  <w:style w:type="paragraph" w:styleId="ListNumber">
    <w:name w:val="List Number"/>
    <w:basedOn w:val="Normal"/>
    <w:rsid w:val="00872E2E"/>
    <w:pPr>
      <w:numPr>
        <w:numId w:val="30"/>
      </w:numPr>
    </w:pPr>
    <w:rPr>
      <w:rFonts w:ascii="Times New Roman" w:hAnsi="Times New Roman"/>
      <w:color w:val="auto"/>
      <w:sz w:val="20"/>
      <w:szCs w:val="20"/>
      <w:lang w:val="en-US"/>
    </w:rPr>
  </w:style>
  <w:style w:type="paragraph" w:styleId="ListNumber2">
    <w:name w:val="List Number 2"/>
    <w:basedOn w:val="Normal"/>
    <w:rsid w:val="00872E2E"/>
    <w:pPr>
      <w:numPr>
        <w:numId w:val="31"/>
      </w:numPr>
    </w:pPr>
    <w:rPr>
      <w:rFonts w:ascii="Times New Roman" w:hAnsi="Times New Roman"/>
      <w:color w:val="auto"/>
      <w:sz w:val="20"/>
      <w:szCs w:val="20"/>
      <w:lang w:val="en-US"/>
    </w:rPr>
  </w:style>
  <w:style w:type="paragraph" w:styleId="ListNumber3">
    <w:name w:val="List Number 3"/>
    <w:basedOn w:val="Normal"/>
    <w:rsid w:val="00872E2E"/>
    <w:pPr>
      <w:numPr>
        <w:numId w:val="32"/>
      </w:numPr>
    </w:pPr>
    <w:rPr>
      <w:rFonts w:ascii="Times New Roman" w:hAnsi="Times New Roman"/>
      <w:color w:val="auto"/>
      <w:sz w:val="20"/>
      <w:szCs w:val="20"/>
      <w:lang w:val="en-US"/>
    </w:rPr>
  </w:style>
  <w:style w:type="paragraph" w:styleId="ListNumber4">
    <w:name w:val="List Number 4"/>
    <w:basedOn w:val="Normal"/>
    <w:rsid w:val="00872E2E"/>
    <w:pPr>
      <w:numPr>
        <w:numId w:val="33"/>
      </w:numPr>
    </w:pPr>
    <w:rPr>
      <w:rFonts w:ascii="Times New Roman" w:hAnsi="Times New Roman"/>
      <w:color w:val="auto"/>
      <w:sz w:val="20"/>
      <w:szCs w:val="20"/>
      <w:lang w:val="en-US"/>
    </w:rPr>
  </w:style>
  <w:style w:type="paragraph" w:styleId="ListNumber5">
    <w:name w:val="List Number 5"/>
    <w:basedOn w:val="Normal"/>
    <w:rsid w:val="00872E2E"/>
    <w:pPr>
      <w:numPr>
        <w:numId w:val="34"/>
      </w:numPr>
    </w:pPr>
    <w:rPr>
      <w:rFonts w:ascii="Times New Roman" w:hAnsi="Times New Roman"/>
      <w:color w:val="auto"/>
      <w:sz w:val="20"/>
      <w:szCs w:val="20"/>
      <w:lang w:val="en-US"/>
    </w:rPr>
  </w:style>
  <w:style w:type="character" w:customStyle="1" w:styleId="MacroTextChar">
    <w:name w:val="Macro Text Char"/>
    <w:basedOn w:val="DefaultParagraphFont"/>
    <w:link w:val="MacroText"/>
    <w:semiHidden/>
    <w:rsid w:val="00872E2E"/>
    <w:rPr>
      <w:rFonts w:ascii="Courier New" w:eastAsia="Times New Roman" w:hAnsi="Courier New" w:cs="Courier New"/>
      <w:szCs w:val="20"/>
    </w:rPr>
  </w:style>
  <w:style w:type="paragraph" w:styleId="MacroText">
    <w:name w:val="macro"/>
    <w:link w:val="MacroTextChar"/>
    <w:semiHidden/>
    <w:rsid w:val="00872E2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Cs w:val="20"/>
    </w:rPr>
  </w:style>
  <w:style w:type="character" w:customStyle="1" w:styleId="MacroTextChar1">
    <w:name w:val="Macro Text Char1"/>
    <w:basedOn w:val="DefaultParagraphFont"/>
    <w:uiPriority w:val="99"/>
    <w:semiHidden/>
    <w:rsid w:val="00872E2E"/>
    <w:rPr>
      <w:rFonts w:ascii="Consolas" w:eastAsia="Times New Roman" w:hAnsi="Consolas" w:cs="Times New Roman"/>
      <w:color w:val="0000FF"/>
      <w:szCs w:val="20"/>
      <w:lang w:val="en-GB"/>
    </w:rPr>
  </w:style>
  <w:style w:type="paragraph" w:styleId="MessageHeader">
    <w:name w:val="Message Header"/>
    <w:basedOn w:val="Normal"/>
    <w:link w:val="MessageHeaderChar"/>
    <w:rsid w:val="00872E2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color w:val="auto"/>
      <w:sz w:val="24"/>
      <w:lang w:val="en-US"/>
    </w:rPr>
  </w:style>
  <w:style w:type="character" w:customStyle="1" w:styleId="MessageHeaderChar">
    <w:name w:val="Message Header Char"/>
    <w:basedOn w:val="DefaultParagraphFont"/>
    <w:link w:val="MessageHeader"/>
    <w:rsid w:val="00872E2E"/>
    <w:rPr>
      <w:rFonts w:ascii="Arial" w:eastAsia="Times New Roman" w:hAnsi="Arial" w:cs="Arial"/>
      <w:sz w:val="24"/>
      <w:szCs w:val="24"/>
      <w:shd w:val="pct20" w:color="auto" w:fill="auto"/>
    </w:rPr>
  </w:style>
  <w:style w:type="paragraph" w:styleId="NormalIndent">
    <w:name w:val="Normal Indent"/>
    <w:basedOn w:val="Normal"/>
    <w:rsid w:val="00872E2E"/>
    <w:pPr>
      <w:ind w:left="720"/>
    </w:pPr>
    <w:rPr>
      <w:rFonts w:ascii="Times New Roman" w:hAnsi="Times New Roman"/>
      <w:color w:val="auto"/>
      <w:sz w:val="20"/>
      <w:szCs w:val="20"/>
      <w:lang w:val="en-US"/>
    </w:rPr>
  </w:style>
  <w:style w:type="paragraph" w:styleId="NoteHeading">
    <w:name w:val="Note Heading"/>
    <w:basedOn w:val="Normal"/>
    <w:next w:val="Normal"/>
    <w:link w:val="NoteHeadingChar"/>
    <w:rsid w:val="00872E2E"/>
    <w:rPr>
      <w:rFonts w:ascii="Times New Roman" w:hAnsi="Times New Roman"/>
      <w:color w:val="auto"/>
      <w:sz w:val="20"/>
      <w:szCs w:val="20"/>
      <w:lang w:val="en-US"/>
    </w:rPr>
  </w:style>
  <w:style w:type="character" w:customStyle="1" w:styleId="NoteHeadingChar">
    <w:name w:val="Note Heading Char"/>
    <w:basedOn w:val="DefaultParagraphFont"/>
    <w:link w:val="NoteHeading"/>
    <w:rsid w:val="00872E2E"/>
    <w:rPr>
      <w:rFonts w:ascii="Times New Roman" w:eastAsia="Times New Roman" w:hAnsi="Times New Roman" w:cs="Times New Roman"/>
      <w:szCs w:val="20"/>
    </w:rPr>
  </w:style>
  <w:style w:type="paragraph" w:styleId="PlainText">
    <w:name w:val="Plain Text"/>
    <w:basedOn w:val="Normal"/>
    <w:link w:val="PlainTextChar"/>
    <w:rsid w:val="00872E2E"/>
    <w:rPr>
      <w:rFonts w:ascii="Courier New" w:hAnsi="Courier New" w:cs="Courier New"/>
      <w:color w:val="auto"/>
      <w:sz w:val="20"/>
      <w:szCs w:val="20"/>
      <w:lang w:val="en-US"/>
    </w:rPr>
  </w:style>
  <w:style w:type="character" w:customStyle="1" w:styleId="PlainTextChar">
    <w:name w:val="Plain Text Char"/>
    <w:basedOn w:val="DefaultParagraphFont"/>
    <w:link w:val="PlainText"/>
    <w:rsid w:val="00872E2E"/>
    <w:rPr>
      <w:rFonts w:ascii="Courier New" w:eastAsia="Times New Roman" w:hAnsi="Courier New" w:cs="Courier New"/>
      <w:szCs w:val="20"/>
    </w:rPr>
  </w:style>
  <w:style w:type="paragraph" w:styleId="Salutation">
    <w:name w:val="Salutation"/>
    <w:basedOn w:val="Normal"/>
    <w:next w:val="Normal"/>
    <w:link w:val="SalutationChar"/>
    <w:rsid w:val="00872E2E"/>
    <w:rPr>
      <w:rFonts w:ascii="Times New Roman" w:hAnsi="Times New Roman"/>
      <w:color w:val="auto"/>
      <w:sz w:val="20"/>
      <w:szCs w:val="20"/>
      <w:lang w:val="en-US"/>
    </w:rPr>
  </w:style>
  <w:style w:type="character" w:customStyle="1" w:styleId="SalutationChar">
    <w:name w:val="Salutation Char"/>
    <w:basedOn w:val="DefaultParagraphFont"/>
    <w:link w:val="Salutation"/>
    <w:rsid w:val="00872E2E"/>
    <w:rPr>
      <w:rFonts w:ascii="Times New Roman" w:eastAsia="Times New Roman" w:hAnsi="Times New Roman" w:cs="Times New Roman"/>
      <w:szCs w:val="20"/>
    </w:rPr>
  </w:style>
  <w:style w:type="paragraph" w:styleId="Signature">
    <w:name w:val="Signature"/>
    <w:basedOn w:val="Normal"/>
    <w:link w:val="SignatureChar"/>
    <w:rsid w:val="00872E2E"/>
    <w:pPr>
      <w:ind w:left="4252"/>
    </w:pPr>
    <w:rPr>
      <w:rFonts w:ascii="Times New Roman" w:hAnsi="Times New Roman"/>
      <w:color w:val="auto"/>
      <w:sz w:val="20"/>
      <w:szCs w:val="20"/>
      <w:lang w:val="en-US"/>
    </w:rPr>
  </w:style>
  <w:style w:type="character" w:customStyle="1" w:styleId="SignatureChar">
    <w:name w:val="Signature Char"/>
    <w:basedOn w:val="DefaultParagraphFont"/>
    <w:link w:val="Signature"/>
    <w:rsid w:val="00872E2E"/>
    <w:rPr>
      <w:rFonts w:ascii="Times New Roman" w:eastAsia="Times New Roman" w:hAnsi="Times New Roman" w:cs="Times New Roman"/>
      <w:szCs w:val="20"/>
    </w:rPr>
  </w:style>
  <w:style w:type="paragraph" w:styleId="Subtitle">
    <w:name w:val="Subtitle"/>
    <w:basedOn w:val="Normal"/>
    <w:link w:val="SubtitleChar"/>
    <w:qFormat/>
    <w:rsid w:val="00872E2E"/>
    <w:pPr>
      <w:spacing w:after="60"/>
      <w:jc w:val="center"/>
      <w:outlineLvl w:val="1"/>
    </w:pPr>
    <w:rPr>
      <w:rFonts w:ascii="Arial" w:hAnsi="Arial" w:cs="Arial"/>
      <w:color w:val="auto"/>
      <w:sz w:val="24"/>
      <w:lang w:val="en-US"/>
    </w:rPr>
  </w:style>
  <w:style w:type="character" w:customStyle="1" w:styleId="SubtitleChar">
    <w:name w:val="Subtitle Char"/>
    <w:basedOn w:val="DefaultParagraphFont"/>
    <w:link w:val="Subtitle"/>
    <w:rsid w:val="00872E2E"/>
    <w:rPr>
      <w:rFonts w:ascii="Arial" w:eastAsia="Times New Roman" w:hAnsi="Arial" w:cs="Arial"/>
      <w:sz w:val="24"/>
      <w:szCs w:val="24"/>
    </w:rPr>
  </w:style>
  <w:style w:type="paragraph" w:styleId="Title">
    <w:name w:val="Title"/>
    <w:basedOn w:val="Normal"/>
    <w:link w:val="TitleChar"/>
    <w:qFormat/>
    <w:rsid w:val="00872E2E"/>
    <w:pPr>
      <w:spacing w:before="240" w:after="60"/>
      <w:jc w:val="center"/>
      <w:outlineLvl w:val="0"/>
    </w:pPr>
    <w:rPr>
      <w:rFonts w:ascii="Arial" w:hAnsi="Arial" w:cs="Arial"/>
      <w:b/>
      <w:bCs/>
      <w:color w:val="auto"/>
      <w:kern w:val="28"/>
      <w:sz w:val="32"/>
      <w:szCs w:val="32"/>
      <w:lang w:val="en-US"/>
    </w:rPr>
  </w:style>
  <w:style w:type="character" w:customStyle="1" w:styleId="TitleChar">
    <w:name w:val="Title Char"/>
    <w:basedOn w:val="DefaultParagraphFont"/>
    <w:link w:val="Title"/>
    <w:rsid w:val="00872E2E"/>
    <w:rPr>
      <w:rFonts w:ascii="Arial" w:eastAsia="Times New Roman" w:hAnsi="Arial" w:cs="Arial"/>
      <w:b/>
      <w:bCs/>
      <w:kern w:val="28"/>
      <w:sz w:val="32"/>
      <w:szCs w:val="32"/>
    </w:rPr>
  </w:style>
  <w:style w:type="paragraph" w:styleId="TOC1">
    <w:name w:val="toc 1"/>
    <w:basedOn w:val="Normal"/>
    <w:next w:val="Normal"/>
    <w:autoRedefine/>
    <w:uiPriority w:val="39"/>
    <w:qFormat/>
    <w:rsid w:val="00872E2E"/>
    <w:rPr>
      <w:rFonts w:ascii="Times New Roman" w:hAnsi="Times New Roman"/>
      <w:color w:val="auto"/>
      <w:sz w:val="20"/>
      <w:szCs w:val="20"/>
      <w:lang w:val="en-US"/>
    </w:rPr>
  </w:style>
  <w:style w:type="character" w:styleId="PageNumber">
    <w:name w:val="page number"/>
    <w:basedOn w:val="DefaultParagraphFont"/>
    <w:rsid w:val="00872E2E"/>
  </w:style>
  <w:style w:type="paragraph" w:customStyle="1" w:styleId="SectionText11">
    <w:name w:val="Section Text 1.1"/>
    <w:basedOn w:val="Normal"/>
    <w:link w:val="SectionText11Char"/>
    <w:autoRedefine/>
    <w:rsid w:val="00872E2E"/>
    <w:pPr>
      <w:numPr>
        <w:ilvl w:val="2"/>
        <w:numId w:val="35"/>
      </w:numPr>
      <w:tabs>
        <w:tab w:val="left" w:pos="720"/>
      </w:tabs>
      <w:spacing w:before="60" w:after="60"/>
      <w:jc w:val="both"/>
    </w:pPr>
    <w:rPr>
      <w:rFonts w:ascii="Arial" w:hAnsi="Arial" w:cs="Arial"/>
      <w:color w:val="auto"/>
      <w:szCs w:val="22"/>
    </w:rPr>
  </w:style>
  <w:style w:type="character" w:customStyle="1" w:styleId="SectionText11Char">
    <w:name w:val="Section Text 1.1 Char"/>
    <w:link w:val="SectionText11"/>
    <w:rsid w:val="00872E2E"/>
    <w:rPr>
      <w:rFonts w:ascii="Arial" w:eastAsia="Times New Roman" w:hAnsi="Arial" w:cs="Arial"/>
      <w:sz w:val="22"/>
      <w:lang w:val="en-GB"/>
    </w:rPr>
  </w:style>
  <w:style w:type="paragraph" w:customStyle="1" w:styleId="SectionText11Bullet">
    <w:name w:val="Section Text 1.1 Bullet"/>
    <w:basedOn w:val="SectionText11"/>
    <w:autoRedefine/>
    <w:rsid w:val="00872E2E"/>
    <w:pPr>
      <w:numPr>
        <w:ilvl w:val="0"/>
        <w:numId w:val="0"/>
      </w:numPr>
      <w:tabs>
        <w:tab w:val="clear" w:pos="720"/>
        <w:tab w:val="num" w:pos="2880"/>
      </w:tabs>
      <w:ind w:left="720" w:hanging="360"/>
    </w:pPr>
  </w:style>
  <w:style w:type="paragraph" w:customStyle="1" w:styleId="Default">
    <w:name w:val="Default"/>
    <w:rsid w:val="00872E2E"/>
    <w:pPr>
      <w:autoSpaceDE w:val="0"/>
      <w:autoSpaceDN w:val="0"/>
      <w:adjustRightInd w:val="0"/>
      <w:spacing w:after="0" w:line="240" w:lineRule="auto"/>
    </w:pPr>
    <w:rPr>
      <w:rFonts w:ascii="Centaur" w:eastAsia="Times New Roman" w:hAnsi="Centaur" w:cs="Centaur"/>
      <w:color w:val="000000"/>
      <w:sz w:val="24"/>
      <w:szCs w:val="24"/>
    </w:rPr>
  </w:style>
  <w:style w:type="character" w:styleId="FollowedHyperlink">
    <w:name w:val="FollowedHyperlink"/>
    <w:uiPriority w:val="99"/>
    <w:unhideWhenUsed/>
    <w:rsid w:val="00872E2E"/>
    <w:rPr>
      <w:color w:val="800080"/>
      <w:u w:val="single"/>
    </w:rPr>
  </w:style>
  <w:style w:type="paragraph" w:customStyle="1" w:styleId="xl65">
    <w:name w:val="xl65"/>
    <w:basedOn w:val="Normal"/>
    <w:rsid w:val="00872E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b/>
      <w:bCs/>
      <w:color w:val="000000"/>
      <w:sz w:val="24"/>
      <w:lang w:val="en-US"/>
    </w:rPr>
  </w:style>
  <w:style w:type="paragraph" w:customStyle="1" w:styleId="xl66">
    <w:name w:val="xl66"/>
    <w:basedOn w:val="Normal"/>
    <w:rsid w:val="00872E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color w:val="000000"/>
      <w:sz w:val="24"/>
      <w:lang w:val="en-US"/>
    </w:rPr>
  </w:style>
  <w:style w:type="paragraph" w:customStyle="1" w:styleId="xl67">
    <w:name w:val="xl67"/>
    <w:basedOn w:val="Normal"/>
    <w:rsid w:val="00872E2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Microsoft Sans Serif" w:hAnsi="Microsoft Sans Serif" w:cs="Microsoft Sans Serif"/>
      <w:b/>
      <w:bCs/>
      <w:color w:val="000000"/>
      <w:sz w:val="24"/>
      <w:lang w:val="en-US"/>
    </w:rPr>
  </w:style>
  <w:style w:type="paragraph" w:customStyle="1" w:styleId="xl68">
    <w:name w:val="xl68"/>
    <w:basedOn w:val="Normal"/>
    <w:rsid w:val="00872E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Microsoft Sans Serif" w:hAnsi="Microsoft Sans Serif" w:cs="Microsoft Sans Serif"/>
      <w:color w:val="auto"/>
      <w:sz w:val="16"/>
      <w:szCs w:val="16"/>
      <w:lang w:val="en-US"/>
    </w:rPr>
  </w:style>
  <w:style w:type="paragraph" w:customStyle="1" w:styleId="xl69">
    <w:name w:val="xl69"/>
    <w:basedOn w:val="Normal"/>
    <w:rsid w:val="00872E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Microsoft Sans Serif" w:hAnsi="Microsoft Sans Serif" w:cs="Microsoft Sans Serif"/>
      <w:color w:val="000000"/>
      <w:sz w:val="24"/>
      <w:lang w:val="en-US"/>
    </w:rPr>
  </w:style>
  <w:style w:type="paragraph" w:customStyle="1" w:styleId="xl70">
    <w:name w:val="xl70"/>
    <w:basedOn w:val="Normal"/>
    <w:rsid w:val="00872E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Microsoft Sans Serif" w:hAnsi="Microsoft Sans Serif" w:cs="Microsoft Sans Serif"/>
      <w:color w:val="auto"/>
      <w:sz w:val="16"/>
      <w:szCs w:val="16"/>
      <w:lang w:val="en-US"/>
    </w:rPr>
  </w:style>
  <w:style w:type="paragraph" w:customStyle="1" w:styleId="xl71">
    <w:name w:val="xl71"/>
    <w:basedOn w:val="Normal"/>
    <w:rsid w:val="00872E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auto"/>
      <w:sz w:val="24"/>
      <w:lang w:val="en-US"/>
    </w:rPr>
  </w:style>
  <w:style w:type="character" w:styleId="Strong">
    <w:name w:val="Strong"/>
    <w:qFormat/>
    <w:rsid w:val="00872E2E"/>
    <w:rPr>
      <w:b/>
      <w:bCs/>
    </w:rPr>
  </w:style>
  <w:style w:type="paragraph" w:styleId="TOCHeading">
    <w:name w:val="TOC Heading"/>
    <w:basedOn w:val="Heading1"/>
    <w:next w:val="Normal"/>
    <w:uiPriority w:val="39"/>
    <w:unhideWhenUsed/>
    <w:qFormat/>
    <w:rsid w:val="00872E2E"/>
    <w:pPr>
      <w:outlineLvl w:val="9"/>
    </w:pPr>
    <w:rPr>
      <w:rFonts w:ascii="Cambria" w:hAnsi="Cambria" w:cs="Times New Roman"/>
    </w:rPr>
  </w:style>
  <w:style w:type="paragraph" w:customStyle="1" w:styleId="xl72">
    <w:name w:val="xl72"/>
    <w:basedOn w:val="Normal"/>
    <w:rsid w:val="00872E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olor w:val="auto"/>
      <w:sz w:val="16"/>
      <w:szCs w:val="16"/>
      <w:lang w:val="en-US"/>
    </w:rPr>
  </w:style>
  <w:style w:type="paragraph" w:customStyle="1" w:styleId="xl73">
    <w:name w:val="xl73"/>
    <w:basedOn w:val="Normal"/>
    <w:rsid w:val="00872E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auto"/>
      <w:sz w:val="16"/>
      <w:szCs w:val="16"/>
      <w:lang w:val="en-US"/>
    </w:rPr>
  </w:style>
  <w:style w:type="paragraph" w:customStyle="1" w:styleId="xl74">
    <w:name w:val="xl74"/>
    <w:basedOn w:val="Normal"/>
    <w:rsid w:val="00872E2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rPr>
      <w:rFonts w:ascii="Times New Roman" w:hAnsi="Times New Roman"/>
      <w:color w:val="auto"/>
      <w:sz w:val="16"/>
      <w:szCs w:val="16"/>
      <w:lang w:val="en-US"/>
    </w:rPr>
  </w:style>
  <w:style w:type="paragraph" w:customStyle="1" w:styleId="xl75">
    <w:name w:val="xl75"/>
    <w:basedOn w:val="Normal"/>
    <w:rsid w:val="00872E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olor w:val="auto"/>
      <w:sz w:val="16"/>
      <w:szCs w:val="16"/>
      <w:lang w:val="en-US"/>
    </w:rPr>
  </w:style>
  <w:style w:type="paragraph" w:customStyle="1" w:styleId="xl76">
    <w:name w:val="xl76"/>
    <w:basedOn w:val="Normal"/>
    <w:rsid w:val="00872E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olor w:val="auto"/>
      <w:sz w:val="16"/>
      <w:szCs w:val="16"/>
      <w:lang w:val="en-US"/>
    </w:rPr>
  </w:style>
  <w:style w:type="paragraph" w:customStyle="1" w:styleId="xl77">
    <w:name w:val="xl77"/>
    <w:basedOn w:val="Normal"/>
    <w:rsid w:val="00872E2E"/>
    <w:pPr>
      <w:pBdr>
        <w:top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color w:val="auto"/>
      <w:sz w:val="16"/>
      <w:szCs w:val="16"/>
      <w:lang w:val="en-US"/>
    </w:rPr>
  </w:style>
  <w:style w:type="paragraph" w:customStyle="1" w:styleId="xl78">
    <w:name w:val="xl78"/>
    <w:basedOn w:val="Normal"/>
    <w:rsid w:val="00872E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auto"/>
      <w:sz w:val="16"/>
      <w:szCs w:val="16"/>
      <w:lang w:val="en-US"/>
    </w:rPr>
  </w:style>
  <w:style w:type="paragraph" w:customStyle="1" w:styleId="xl79">
    <w:name w:val="xl79"/>
    <w:basedOn w:val="Normal"/>
    <w:rsid w:val="00872E2E"/>
    <w:pPr>
      <w:pBdr>
        <w:top w:val="single" w:sz="8" w:space="0" w:color="auto"/>
        <w:left w:val="single" w:sz="8"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Times New Roman" w:hAnsi="Times New Roman"/>
      <w:b/>
      <w:bCs/>
      <w:color w:val="auto"/>
      <w:sz w:val="16"/>
      <w:szCs w:val="16"/>
      <w:lang w:val="en-US"/>
    </w:rPr>
  </w:style>
  <w:style w:type="paragraph" w:customStyle="1" w:styleId="xl80">
    <w:name w:val="xl80"/>
    <w:basedOn w:val="Normal"/>
    <w:rsid w:val="00872E2E"/>
    <w:pPr>
      <w:pBdr>
        <w:top w:val="single" w:sz="8"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Times New Roman" w:hAnsi="Times New Roman"/>
      <w:b/>
      <w:bCs/>
      <w:color w:val="auto"/>
      <w:sz w:val="16"/>
      <w:szCs w:val="16"/>
      <w:lang w:val="en-US"/>
    </w:rPr>
  </w:style>
  <w:style w:type="paragraph" w:customStyle="1" w:styleId="xl81">
    <w:name w:val="xl81"/>
    <w:basedOn w:val="Normal"/>
    <w:rsid w:val="00872E2E"/>
    <w:pPr>
      <w:pBdr>
        <w:top w:val="single" w:sz="8" w:space="0" w:color="auto"/>
        <w:left w:val="single" w:sz="4" w:space="0" w:color="auto"/>
        <w:bottom w:val="single" w:sz="4" w:space="0" w:color="auto"/>
        <w:right w:val="single" w:sz="8" w:space="0" w:color="auto"/>
      </w:pBdr>
      <w:shd w:val="clear" w:color="000000" w:fill="B7DEE8"/>
      <w:spacing w:before="100" w:beforeAutospacing="1" w:after="100" w:afterAutospacing="1"/>
      <w:jc w:val="center"/>
      <w:textAlignment w:val="center"/>
    </w:pPr>
    <w:rPr>
      <w:rFonts w:ascii="Times New Roman" w:hAnsi="Times New Roman"/>
      <w:color w:val="auto"/>
      <w:sz w:val="16"/>
      <w:szCs w:val="16"/>
      <w:lang w:val="en-US"/>
    </w:rPr>
  </w:style>
  <w:style w:type="paragraph" w:customStyle="1" w:styleId="xl82">
    <w:name w:val="xl82"/>
    <w:basedOn w:val="Normal"/>
    <w:rsid w:val="00872E2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16"/>
      <w:szCs w:val="16"/>
      <w:lang w:val="en-US"/>
    </w:rPr>
  </w:style>
  <w:style w:type="paragraph" w:customStyle="1" w:styleId="xl83">
    <w:name w:val="xl83"/>
    <w:basedOn w:val="Normal"/>
    <w:rsid w:val="00872E2E"/>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color w:val="auto"/>
      <w:sz w:val="16"/>
      <w:szCs w:val="16"/>
      <w:lang w:val="en-US"/>
    </w:rPr>
  </w:style>
  <w:style w:type="paragraph" w:customStyle="1" w:styleId="xl84">
    <w:name w:val="xl84"/>
    <w:basedOn w:val="Normal"/>
    <w:rsid w:val="00872E2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auto"/>
      <w:sz w:val="16"/>
      <w:szCs w:val="16"/>
      <w:lang w:val="en-US"/>
    </w:rPr>
  </w:style>
  <w:style w:type="paragraph" w:customStyle="1" w:styleId="xl85">
    <w:name w:val="xl85"/>
    <w:basedOn w:val="Normal"/>
    <w:rsid w:val="00872E2E"/>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color w:val="auto"/>
      <w:sz w:val="16"/>
      <w:szCs w:val="16"/>
      <w:lang w:val="en-US"/>
    </w:rPr>
  </w:style>
  <w:style w:type="paragraph" w:customStyle="1" w:styleId="xl86">
    <w:name w:val="xl86"/>
    <w:basedOn w:val="Normal"/>
    <w:rsid w:val="00872E2E"/>
    <w:pPr>
      <w:pBdr>
        <w:left w:val="single" w:sz="8" w:space="0" w:color="auto"/>
      </w:pBdr>
      <w:spacing w:before="100" w:beforeAutospacing="1" w:after="100" w:afterAutospacing="1"/>
      <w:jc w:val="center"/>
      <w:textAlignment w:val="center"/>
    </w:pPr>
    <w:rPr>
      <w:rFonts w:ascii="Times New Roman" w:hAnsi="Times New Roman"/>
      <w:color w:val="auto"/>
      <w:sz w:val="16"/>
      <w:szCs w:val="16"/>
      <w:lang w:val="en-US"/>
    </w:rPr>
  </w:style>
  <w:style w:type="paragraph" w:customStyle="1" w:styleId="xl87">
    <w:name w:val="xl87"/>
    <w:basedOn w:val="Normal"/>
    <w:rsid w:val="00872E2E"/>
    <w:pPr>
      <w:spacing w:before="100" w:beforeAutospacing="1" w:after="100" w:afterAutospacing="1"/>
    </w:pPr>
    <w:rPr>
      <w:rFonts w:ascii="Times New Roman" w:hAnsi="Times New Roman"/>
      <w:color w:val="auto"/>
      <w:sz w:val="16"/>
      <w:szCs w:val="16"/>
      <w:lang w:val="en-US"/>
    </w:rPr>
  </w:style>
  <w:style w:type="paragraph" w:customStyle="1" w:styleId="xl88">
    <w:name w:val="xl88"/>
    <w:basedOn w:val="Normal"/>
    <w:rsid w:val="00872E2E"/>
    <w:pPr>
      <w:pBdr>
        <w:right w:val="single" w:sz="8" w:space="0" w:color="auto"/>
      </w:pBdr>
      <w:spacing w:before="100" w:beforeAutospacing="1" w:after="100" w:afterAutospacing="1"/>
    </w:pPr>
    <w:rPr>
      <w:rFonts w:ascii="Times New Roman" w:hAnsi="Times New Roman"/>
      <w:color w:val="auto"/>
      <w:sz w:val="16"/>
      <w:szCs w:val="16"/>
      <w:lang w:val="en-US"/>
    </w:rPr>
  </w:style>
  <w:style w:type="paragraph" w:customStyle="1" w:styleId="xl89">
    <w:name w:val="xl89"/>
    <w:basedOn w:val="Normal"/>
    <w:rsid w:val="00872E2E"/>
    <w:pPr>
      <w:pBdr>
        <w:left w:val="single" w:sz="8" w:space="0" w:color="auto"/>
        <w:bottom w:val="single" w:sz="8" w:space="0" w:color="auto"/>
      </w:pBdr>
      <w:spacing w:before="100" w:beforeAutospacing="1" w:after="100" w:afterAutospacing="1"/>
      <w:jc w:val="center"/>
      <w:textAlignment w:val="center"/>
    </w:pPr>
    <w:rPr>
      <w:rFonts w:ascii="Times New Roman" w:hAnsi="Times New Roman"/>
      <w:color w:val="auto"/>
      <w:sz w:val="16"/>
      <w:szCs w:val="16"/>
      <w:lang w:val="en-US"/>
    </w:rPr>
  </w:style>
  <w:style w:type="paragraph" w:customStyle="1" w:styleId="xl90">
    <w:name w:val="xl90"/>
    <w:basedOn w:val="Normal"/>
    <w:rsid w:val="00872E2E"/>
    <w:pPr>
      <w:pBdr>
        <w:bottom w:val="single" w:sz="8" w:space="0" w:color="auto"/>
      </w:pBdr>
      <w:spacing w:before="100" w:beforeAutospacing="1" w:after="100" w:afterAutospacing="1"/>
    </w:pPr>
    <w:rPr>
      <w:rFonts w:ascii="Times New Roman" w:hAnsi="Times New Roman"/>
      <w:color w:val="auto"/>
      <w:sz w:val="16"/>
      <w:szCs w:val="16"/>
      <w:lang w:val="en-US"/>
    </w:rPr>
  </w:style>
  <w:style w:type="paragraph" w:customStyle="1" w:styleId="xl91">
    <w:name w:val="xl91"/>
    <w:basedOn w:val="Normal"/>
    <w:rsid w:val="00872E2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color w:val="auto"/>
      <w:sz w:val="16"/>
      <w:szCs w:val="16"/>
      <w:lang w:val="en-US"/>
    </w:rPr>
  </w:style>
  <w:style w:type="paragraph" w:customStyle="1" w:styleId="xl92">
    <w:name w:val="xl92"/>
    <w:basedOn w:val="Normal"/>
    <w:rsid w:val="00872E2E"/>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color w:val="auto"/>
      <w:sz w:val="16"/>
      <w:szCs w:val="16"/>
      <w:lang w:val="en-US"/>
    </w:rPr>
  </w:style>
  <w:style w:type="paragraph" w:customStyle="1" w:styleId="xl93">
    <w:name w:val="xl93"/>
    <w:basedOn w:val="Normal"/>
    <w:rsid w:val="00872E2E"/>
    <w:pPr>
      <w:pBdr>
        <w:bottom w:val="single" w:sz="8" w:space="0" w:color="auto"/>
        <w:right w:val="single" w:sz="8" w:space="0" w:color="auto"/>
      </w:pBdr>
      <w:spacing w:before="100" w:beforeAutospacing="1" w:after="100" w:afterAutospacing="1"/>
    </w:pPr>
    <w:rPr>
      <w:rFonts w:ascii="Times New Roman" w:hAnsi="Times New Roman"/>
      <w:color w:val="auto"/>
      <w:sz w:val="16"/>
      <w:szCs w:val="16"/>
      <w:lang w:val="en-US"/>
    </w:rPr>
  </w:style>
  <w:style w:type="table" w:styleId="TableClassic3">
    <w:name w:val="Table Classic 3"/>
    <w:basedOn w:val="TableNormal"/>
    <w:rsid w:val="00872E2E"/>
    <w:pPr>
      <w:spacing w:after="0" w:line="240" w:lineRule="auto"/>
    </w:pPr>
    <w:rPr>
      <w:rFonts w:ascii="Times New Roman" w:eastAsia="Times New Roman" w:hAnsi="Times New Roman" w:cs="Times New Roman"/>
      <w:color w:val="00008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LightShading">
    <w:name w:val="Light Shading"/>
    <w:basedOn w:val="TableNormal"/>
    <w:uiPriority w:val="60"/>
    <w:rsid w:val="00872E2E"/>
    <w:pPr>
      <w:spacing w:after="0" w:line="240" w:lineRule="auto"/>
    </w:pPr>
    <w:rPr>
      <w:rFonts w:asciiTheme="minorHAnsi" w:hAnsiTheme="minorHAns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72E2E"/>
    <w:pPr>
      <w:spacing w:after="0" w:line="240" w:lineRule="auto"/>
    </w:pPr>
    <w:rPr>
      <w:rFonts w:asciiTheme="minorHAnsi" w:hAnsiTheme="minorHAnsi"/>
      <w:color w:val="365F91" w:themeColor="accent1" w:themeShade="BF"/>
      <w:sz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72E2E"/>
    <w:pPr>
      <w:spacing w:after="0" w:line="240" w:lineRule="auto"/>
    </w:pPr>
    <w:rPr>
      <w:rFonts w:asciiTheme="minorHAnsi" w:hAnsiTheme="minorHAnsi"/>
      <w:color w:val="943634" w:themeColor="accent2" w:themeShade="BF"/>
      <w:sz w:val="22"/>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NormalArial">
    <w:name w:val="Normal + Arial"/>
    <w:aliases w:val="Justified,Left:  0.33&quot;,Right:  0.29&quot;"/>
    <w:basedOn w:val="Normal"/>
    <w:rsid w:val="00872E2E"/>
    <w:pPr>
      <w:suppressAutoHyphens/>
    </w:pPr>
    <w:rPr>
      <w:rFonts w:ascii="Arial" w:hAnsi="Arial" w:cs="Arial"/>
      <w:color w:val="auto"/>
      <w:sz w:val="24"/>
      <w:lang w:val="en-US"/>
    </w:rPr>
  </w:style>
  <w:style w:type="paragraph" w:styleId="TOC2">
    <w:name w:val="toc 2"/>
    <w:basedOn w:val="Normal"/>
    <w:next w:val="Normal"/>
    <w:autoRedefine/>
    <w:uiPriority w:val="39"/>
    <w:unhideWhenUsed/>
    <w:qFormat/>
    <w:rsid w:val="00872E2E"/>
    <w:pPr>
      <w:tabs>
        <w:tab w:val="left" w:pos="1080"/>
        <w:tab w:val="right" w:leader="dot" w:pos="9350"/>
      </w:tabs>
      <w:spacing w:after="100" w:line="276" w:lineRule="auto"/>
      <w:ind w:firstLine="360"/>
    </w:pPr>
    <w:rPr>
      <w:rFonts w:ascii="Calibri" w:eastAsia="Calibri" w:hAnsi="Calibri"/>
      <w:noProof/>
      <w:color w:val="auto"/>
      <w:szCs w:val="22"/>
      <w:lang w:val="en-US"/>
    </w:rPr>
  </w:style>
  <w:style w:type="paragraph" w:styleId="TOC3">
    <w:name w:val="toc 3"/>
    <w:basedOn w:val="Normal"/>
    <w:next w:val="Normal"/>
    <w:autoRedefine/>
    <w:uiPriority w:val="39"/>
    <w:unhideWhenUsed/>
    <w:qFormat/>
    <w:rsid w:val="00872E2E"/>
    <w:pPr>
      <w:tabs>
        <w:tab w:val="left" w:pos="1080"/>
        <w:tab w:val="right" w:leader="dot" w:pos="9350"/>
      </w:tabs>
      <w:spacing w:after="100" w:line="276" w:lineRule="auto"/>
      <w:ind w:left="360"/>
    </w:pPr>
    <w:rPr>
      <w:rFonts w:ascii="Calibri" w:hAnsi="Calibri"/>
      <w:color w:val="auto"/>
      <w:szCs w:val="22"/>
      <w:lang w:val="en-US"/>
    </w:rPr>
  </w:style>
  <w:style w:type="paragraph" w:customStyle="1" w:styleId="ProjectName">
    <w:name w:val="Project Name"/>
    <w:basedOn w:val="Normal"/>
    <w:next w:val="Normal"/>
    <w:rsid w:val="00872E2E"/>
    <w:pPr>
      <w:spacing w:before="480" w:after="480"/>
      <w:jc w:val="center"/>
    </w:pPr>
    <w:rPr>
      <w:rFonts w:ascii="Arial" w:hAnsi="Arial"/>
      <w:b/>
      <w:color w:val="auto"/>
      <w:sz w:val="48"/>
      <w:szCs w:val="20"/>
      <w:lang w:val="en-US"/>
    </w:rPr>
  </w:style>
  <w:style w:type="paragraph" w:customStyle="1" w:styleId="font6">
    <w:name w:val="font6"/>
    <w:basedOn w:val="Normal"/>
    <w:rsid w:val="00872E2E"/>
    <w:pPr>
      <w:spacing w:before="100" w:beforeAutospacing="1" w:after="100" w:afterAutospacing="1"/>
    </w:pPr>
    <w:rPr>
      <w:rFonts w:ascii="Tahoma" w:hAnsi="Tahoma" w:cs="Tahoma"/>
      <w:b/>
      <w:bCs/>
      <w:color w:val="000000"/>
      <w:sz w:val="18"/>
      <w:szCs w:val="18"/>
      <w:lang w:val="en-US"/>
    </w:rPr>
  </w:style>
  <w:style w:type="paragraph" w:customStyle="1" w:styleId="xl94">
    <w:name w:val="xl94"/>
    <w:basedOn w:val="Normal"/>
    <w:rsid w:val="00872E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color w:val="auto"/>
      <w:sz w:val="32"/>
      <w:szCs w:val="32"/>
      <w:lang w:val="en-US"/>
    </w:rPr>
  </w:style>
  <w:style w:type="paragraph" w:customStyle="1" w:styleId="xl95">
    <w:name w:val="xl95"/>
    <w:basedOn w:val="Normal"/>
    <w:rsid w:val="00872E2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Times New Roman" w:hAnsi="Times New Roman"/>
      <w:b/>
      <w:bCs/>
      <w:color w:val="auto"/>
      <w:sz w:val="32"/>
      <w:szCs w:val="32"/>
      <w:lang w:val="en-US"/>
    </w:rPr>
  </w:style>
  <w:style w:type="paragraph" w:customStyle="1" w:styleId="xl96">
    <w:name w:val="xl96"/>
    <w:basedOn w:val="Normal"/>
    <w:rsid w:val="00872E2E"/>
    <w:pPr>
      <w:pBdr>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color w:val="auto"/>
      <w:sz w:val="32"/>
      <w:szCs w:val="32"/>
      <w:lang w:val="en-US"/>
    </w:rPr>
  </w:style>
  <w:style w:type="paragraph" w:customStyle="1" w:styleId="xl97">
    <w:name w:val="xl97"/>
    <w:basedOn w:val="Normal"/>
    <w:rsid w:val="00872E2E"/>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auto"/>
      <w:sz w:val="32"/>
      <w:szCs w:val="32"/>
      <w:lang w:val="en-US"/>
    </w:rPr>
  </w:style>
  <w:style w:type="paragraph" w:customStyle="1" w:styleId="xl98">
    <w:name w:val="xl98"/>
    <w:basedOn w:val="Normal"/>
    <w:rsid w:val="00872E2E"/>
    <w:pPr>
      <w:pBdr>
        <w:left w:val="single" w:sz="8" w:space="0" w:color="auto"/>
        <w:right w:val="single" w:sz="4" w:space="0" w:color="auto"/>
      </w:pBdr>
      <w:spacing w:before="100" w:beforeAutospacing="1" w:after="100" w:afterAutospacing="1"/>
      <w:jc w:val="center"/>
      <w:textAlignment w:val="center"/>
    </w:pPr>
    <w:rPr>
      <w:rFonts w:ascii="Times New Roman" w:hAnsi="Times New Roman"/>
      <w:color w:val="auto"/>
      <w:sz w:val="32"/>
      <w:szCs w:val="32"/>
      <w:lang w:val="en-US"/>
    </w:rPr>
  </w:style>
  <w:style w:type="paragraph" w:customStyle="1" w:styleId="xl99">
    <w:name w:val="xl99"/>
    <w:basedOn w:val="Normal"/>
    <w:rsid w:val="00872E2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color w:val="auto"/>
      <w:sz w:val="32"/>
      <w:szCs w:val="32"/>
      <w:lang w:val="en-US"/>
    </w:rPr>
  </w:style>
  <w:style w:type="paragraph" w:customStyle="1" w:styleId="xl100">
    <w:name w:val="xl100"/>
    <w:basedOn w:val="Normal"/>
    <w:rsid w:val="00872E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auto"/>
      <w:sz w:val="32"/>
      <w:szCs w:val="32"/>
      <w:lang w:val="en-US"/>
    </w:rPr>
  </w:style>
  <w:style w:type="paragraph" w:customStyle="1" w:styleId="xl101">
    <w:name w:val="xl101"/>
    <w:basedOn w:val="Normal"/>
    <w:rsid w:val="00872E2E"/>
    <w:pPr>
      <w:pBdr>
        <w:bottom w:val="single" w:sz="4" w:space="0" w:color="auto"/>
        <w:right w:val="single" w:sz="4" w:space="0" w:color="auto"/>
      </w:pBdr>
      <w:spacing w:before="100" w:beforeAutospacing="1" w:after="100" w:afterAutospacing="1"/>
      <w:jc w:val="center"/>
      <w:textAlignment w:val="center"/>
    </w:pPr>
    <w:rPr>
      <w:rFonts w:ascii="Times New Roman" w:hAnsi="Times New Roman"/>
      <w:color w:val="auto"/>
      <w:sz w:val="32"/>
      <w:szCs w:val="32"/>
      <w:lang w:val="en-US"/>
    </w:rPr>
  </w:style>
  <w:style w:type="paragraph" w:customStyle="1" w:styleId="xl102">
    <w:name w:val="xl102"/>
    <w:basedOn w:val="Normal"/>
    <w:rsid w:val="00872E2E"/>
    <w:pPr>
      <w:pBdr>
        <w:left w:val="single" w:sz="8" w:space="0" w:color="auto"/>
        <w:right w:val="single" w:sz="4" w:space="0" w:color="auto"/>
      </w:pBdr>
      <w:spacing w:before="100" w:beforeAutospacing="1" w:after="100" w:afterAutospacing="1"/>
      <w:jc w:val="center"/>
      <w:textAlignment w:val="center"/>
    </w:pPr>
    <w:rPr>
      <w:rFonts w:ascii="Times New Roman" w:hAnsi="Times New Roman"/>
      <w:color w:val="auto"/>
      <w:sz w:val="32"/>
      <w:szCs w:val="32"/>
      <w:lang w:val="en-US"/>
    </w:rPr>
  </w:style>
  <w:style w:type="paragraph" w:customStyle="1" w:styleId="xl103">
    <w:name w:val="xl103"/>
    <w:basedOn w:val="Normal"/>
    <w:rsid w:val="00872E2E"/>
    <w:pPr>
      <w:pBdr>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auto"/>
      <w:sz w:val="32"/>
      <w:szCs w:val="32"/>
      <w:lang w:val="en-US"/>
    </w:rPr>
  </w:style>
  <w:style w:type="paragraph" w:customStyle="1" w:styleId="xl104">
    <w:name w:val="xl104"/>
    <w:basedOn w:val="Normal"/>
    <w:rsid w:val="00872E2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auto"/>
      <w:sz w:val="32"/>
      <w:szCs w:val="32"/>
      <w:lang w:val="en-US"/>
    </w:rPr>
  </w:style>
  <w:style w:type="paragraph" w:customStyle="1" w:styleId="xl105">
    <w:name w:val="xl105"/>
    <w:basedOn w:val="Normal"/>
    <w:rsid w:val="00872E2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color w:val="auto"/>
      <w:sz w:val="32"/>
      <w:szCs w:val="32"/>
      <w:lang w:val="en-US"/>
    </w:rPr>
  </w:style>
  <w:style w:type="paragraph" w:customStyle="1" w:styleId="msonormal0">
    <w:name w:val="msonormal"/>
    <w:basedOn w:val="Normal"/>
    <w:rsid w:val="00872E2E"/>
    <w:pPr>
      <w:spacing w:before="100" w:beforeAutospacing="1" w:after="100" w:afterAutospacing="1"/>
    </w:pPr>
    <w:rPr>
      <w:rFonts w:ascii="Times New Roman" w:hAnsi="Times New Roman"/>
      <w:color w:val="auto"/>
      <w:sz w:val="24"/>
      <w:lang w:val="en-US"/>
    </w:rPr>
  </w:style>
  <w:style w:type="table" w:customStyle="1" w:styleId="TableGrid0">
    <w:name w:val="TableGrid"/>
    <w:rsid w:val="00872E2E"/>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7210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332309">
      <w:bodyDiv w:val="1"/>
      <w:marLeft w:val="0"/>
      <w:marRight w:val="0"/>
      <w:marTop w:val="0"/>
      <w:marBottom w:val="0"/>
      <w:divBdr>
        <w:top w:val="none" w:sz="0" w:space="0" w:color="auto"/>
        <w:left w:val="none" w:sz="0" w:space="0" w:color="auto"/>
        <w:bottom w:val="none" w:sz="0" w:space="0" w:color="auto"/>
        <w:right w:val="none" w:sz="0" w:space="0" w:color="auto"/>
      </w:divBdr>
    </w:div>
    <w:div w:id="586154881">
      <w:bodyDiv w:val="1"/>
      <w:marLeft w:val="0"/>
      <w:marRight w:val="0"/>
      <w:marTop w:val="0"/>
      <w:marBottom w:val="0"/>
      <w:divBdr>
        <w:top w:val="none" w:sz="0" w:space="0" w:color="auto"/>
        <w:left w:val="none" w:sz="0" w:space="0" w:color="auto"/>
        <w:bottom w:val="none" w:sz="0" w:space="0" w:color="auto"/>
        <w:right w:val="none" w:sz="0" w:space="0" w:color="auto"/>
      </w:divBdr>
      <w:divsChild>
        <w:div w:id="63265016">
          <w:marLeft w:val="547"/>
          <w:marRight w:val="0"/>
          <w:marTop w:val="0"/>
          <w:marBottom w:val="0"/>
          <w:divBdr>
            <w:top w:val="none" w:sz="0" w:space="0" w:color="auto"/>
            <w:left w:val="none" w:sz="0" w:space="0" w:color="auto"/>
            <w:bottom w:val="none" w:sz="0" w:space="0" w:color="auto"/>
            <w:right w:val="none" w:sz="0" w:space="0" w:color="auto"/>
          </w:divBdr>
        </w:div>
        <w:div w:id="1264535695">
          <w:marLeft w:val="547"/>
          <w:marRight w:val="0"/>
          <w:marTop w:val="0"/>
          <w:marBottom w:val="0"/>
          <w:divBdr>
            <w:top w:val="none" w:sz="0" w:space="0" w:color="auto"/>
            <w:left w:val="none" w:sz="0" w:space="0" w:color="auto"/>
            <w:bottom w:val="none" w:sz="0" w:space="0" w:color="auto"/>
            <w:right w:val="none" w:sz="0" w:space="0" w:color="auto"/>
          </w:divBdr>
        </w:div>
      </w:divsChild>
    </w:div>
    <w:div w:id="1028482016">
      <w:bodyDiv w:val="1"/>
      <w:marLeft w:val="0"/>
      <w:marRight w:val="0"/>
      <w:marTop w:val="0"/>
      <w:marBottom w:val="0"/>
      <w:divBdr>
        <w:top w:val="none" w:sz="0" w:space="0" w:color="auto"/>
        <w:left w:val="none" w:sz="0" w:space="0" w:color="auto"/>
        <w:bottom w:val="none" w:sz="0" w:space="0" w:color="auto"/>
        <w:right w:val="none" w:sz="0" w:space="0" w:color="auto"/>
      </w:divBdr>
    </w:div>
    <w:div w:id="1632907761">
      <w:bodyDiv w:val="1"/>
      <w:marLeft w:val="0"/>
      <w:marRight w:val="0"/>
      <w:marTop w:val="0"/>
      <w:marBottom w:val="0"/>
      <w:divBdr>
        <w:top w:val="none" w:sz="0" w:space="0" w:color="auto"/>
        <w:left w:val="none" w:sz="0" w:space="0" w:color="auto"/>
        <w:bottom w:val="none" w:sz="0" w:space="0" w:color="auto"/>
        <w:right w:val="none" w:sz="0" w:space="0" w:color="auto"/>
      </w:divBdr>
    </w:div>
    <w:div w:id="1844346793">
      <w:bodyDiv w:val="1"/>
      <w:marLeft w:val="0"/>
      <w:marRight w:val="0"/>
      <w:marTop w:val="0"/>
      <w:marBottom w:val="0"/>
      <w:divBdr>
        <w:top w:val="none" w:sz="0" w:space="0" w:color="auto"/>
        <w:left w:val="none" w:sz="0" w:space="0" w:color="auto"/>
        <w:bottom w:val="none" w:sz="0" w:space="0" w:color="auto"/>
        <w:right w:val="none" w:sz="0" w:space="0" w:color="auto"/>
      </w:divBdr>
    </w:div>
    <w:div w:id="18468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cairnindia.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3067775509A64083AAF0CBF9409EB5" ma:contentTypeVersion="9" ma:contentTypeDescription="Create a new document." ma:contentTypeScope="" ma:versionID="31824ae427edcc922aa450bd95d0f1f5">
  <xsd:schema xmlns:xsd="http://www.w3.org/2001/XMLSchema" xmlns:xs="http://www.w3.org/2001/XMLSchema" xmlns:p="http://schemas.microsoft.com/office/2006/metadata/properties" xmlns:ns2="6b02143d-c076-4788-b315-b1d4ff2ff2ad" xmlns:ns3="431ab8eb-bba1-48b3-b9b1-510d4d3d807a" xmlns:ns5="78439af1-28f1-4ee5-8d5a-af7253c94f97" targetNamespace="http://schemas.microsoft.com/office/2006/metadata/properties" ma:root="true" ma:fieldsID="90ed0447cddfe0475ea0c449240ec9be" ns2:_="" ns3:_="" ns5:_="">
    <xsd:import namespace="6b02143d-c076-4788-b315-b1d4ff2ff2ad"/>
    <xsd:import namespace="431ab8eb-bba1-48b3-b9b1-510d4d3d807a"/>
    <xsd:import namespace="78439af1-28f1-4ee5-8d5a-af7253c94f97"/>
    <xsd:element name="properties">
      <xsd:complexType>
        <xsd:sequence>
          <xsd:element name="documentManagement">
            <xsd:complexType>
              <xsd:all>
                <xsd:element ref="ns2:StartDate" minOccurs="0"/>
                <xsd:element ref="ns2:EndDate" minOccurs="0"/>
                <xsd:element ref="ns3:SharedWithUsers" minOccurs="0"/>
                <xsd:element ref="ns2:PublisherEmailID" minOccurs="0"/>
                <xsd:element ref="ns2:PublisherName" minOccurs="0"/>
                <xsd:element ref="ns2:Status" minOccurs="0"/>
                <xsd:element ref="ns5:EvinceIntere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2143d-c076-4788-b315-b1d4ff2ff2ad" elementFormDefault="qualified">
    <xsd:import namespace="http://schemas.microsoft.com/office/2006/documentManagement/types"/>
    <xsd:import namespace="http://schemas.microsoft.com/office/infopath/2007/PartnerControls"/>
    <xsd:element name="StartDate" ma:index="8" nillable="true" ma:displayName="StartDate" ma:format="DateTime" ma:internalName="StartDate">
      <xsd:simpleType>
        <xsd:restriction base="dms:DateTime"/>
      </xsd:simpleType>
    </xsd:element>
    <xsd:element name="EndDate" ma:index="9" nillable="true" ma:displayName="EndDate" ma:format="DateTime" ma:internalName="EndDate">
      <xsd:simpleType>
        <xsd:restriction base="dms:DateTime"/>
      </xsd:simpleType>
    </xsd:element>
    <xsd:element name="PublisherEmailID" ma:index="11" nillable="true" ma:displayName="PublisherEmailID" ma:internalName="PublisherEmailID">
      <xsd:simpleType>
        <xsd:restriction base="dms:Text">
          <xsd:maxLength value="255"/>
        </xsd:restriction>
      </xsd:simpleType>
    </xsd:element>
    <xsd:element name="PublisherName" ma:index="12" nillable="true" ma:displayName="PublisherName" ma:internalName="PublisherName">
      <xsd:simpleType>
        <xsd:restriction base="dms:Text">
          <xsd:maxLength value="255"/>
        </xsd:restriction>
      </xsd:simpleType>
    </xsd:element>
    <xsd:element name="Status" ma:index="13" nillable="true" ma:displayName="Status" ma:default="Published" ma:format="Dropdown" ma:internalName="Status">
      <xsd:simpleType>
        <xsd:restriction base="dms:Choice">
          <xsd:enumeration value="Publish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431ab8eb-bba1-48b3-b9b1-510d4d3d807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39af1-28f1-4ee5-8d5a-af7253c94f97" elementFormDefault="qualified">
    <xsd:import namespace="http://schemas.microsoft.com/office/2006/documentManagement/types"/>
    <xsd:import namespace="http://schemas.microsoft.com/office/infopath/2007/PartnerControls"/>
    <xsd:element name="EvinceInterestURL" ma:index="15" nillable="true" ma:displayName="EvinceInterestURL" ma:internalName="EvinceInterest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rtDate xmlns="6b02143d-c076-4788-b315-b1d4ff2ff2ad">2020-12-08T18:30:00+00:00</StartDate>
    <PublisherEmailID xmlns="6b02143d-c076-4788-b315-b1d4ff2ff2ad">Aradhana.Kumari@cairnindia.com;Yahappa.RajanS@cairnindia.com;</PublisherEmailID>
    <Status xmlns="6b02143d-c076-4788-b315-b1d4ff2ff2ad">Published</Status>
    <PublisherName xmlns="6b02143d-c076-4788-b315-b1d4ff2ff2ad">Aradhana Kumari;Yahappa Rajan;</PublisherName>
    <EndDate xmlns="6b02143d-c076-4788-b315-b1d4ff2ff2ad">2020-12-23T18:30:00+00:00</EndDate>
    <EvinceInterestURL xmlns="78439af1-28f1-4ee5-8d5a-af7253c94f97" xsi:nil="true"/>
  </documentManagement>
</p:properties>
</file>

<file path=customXml/itemProps1.xml><?xml version="1.0" encoding="utf-8"?>
<ds:datastoreItem xmlns:ds="http://schemas.openxmlformats.org/officeDocument/2006/customXml" ds:itemID="{5B4922B2-BA44-4AC6-BD3B-4A97EED0539B}"/>
</file>

<file path=customXml/itemProps2.xml><?xml version="1.0" encoding="utf-8"?>
<ds:datastoreItem xmlns:ds="http://schemas.openxmlformats.org/officeDocument/2006/customXml" ds:itemID="{EE203DC1-D047-463F-BF42-B4A36631E0EA}"/>
</file>

<file path=customXml/itemProps3.xml><?xml version="1.0" encoding="utf-8"?>
<ds:datastoreItem xmlns:ds="http://schemas.openxmlformats.org/officeDocument/2006/customXml" ds:itemID="{E91CB68E-E67C-41FF-B413-D4CC0F0690DE}"/>
</file>

<file path=docProps/app.xml><?xml version="1.0" encoding="utf-8"?>
<Properties xmlns="http://schemas.openxmlformats.org/officeDocument/2006/extended-properties" xmlns:vt="http://schemas.openxmlformats.org/officeDocument/2006/docPropsVTypes">
  <Template>Normal</Template>
  <TotalTime>8</TotalTime>
  <Pages>1</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Cairn India</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(EOI) PROVISION OF CATERING, HOUSE KEEPING &amp; FACILITY MANAGEMENT / MAINTENANCE SERVICES AT ALL LOCATIONS IN RAJASTHAN &amp; GUJARAT FOR 3 YEARS</dc:title>
  <dc:creator>gbansi</dc:creator>
  <cp:lastModifiedBy>Rakshit Dahiya (Accenture)</cp:lastModifiedBy>
  <cp:revision>4</cp:revision>
  <cp:lastPrinted>2018-08-13T08:49:00Z</cp:lastPrinted>
  <dcterms:created xsi:type="dcterms:W3CDTF">2020-12-03T11:30:00Z</dcterms:created>
  <dcterms:modified xsi:type="dcterms:W3CDTF">2020-12-03T11:36:00Z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018b01-d6ca-4215-a70f-0f507ff65fa4_Enabled">
    <vt:lpwstr>True</vt:lpwstr>
  </property>
  <property fmtid="{D5CDD505-2E9C-101B-9397-08002B2CF9AE}" pid="3" name="MSIP_Label_d8018b01-d6ca-4215-a70f-0f507ff65fa4_SiteId">
    <vt:lpwstr>4273e6e9-aed1-40ab-83a3-85e0d43de705</vt:lpwstr>
  </property>
  <property fmtid="{D5CDD505-2E9C-101B-9397-08002B2CF9AE}" pid="4" name="MSIP_Label_d8018b01-d6ca-4215-a70f-0f507ff65fa4_Owner">
    <vt:lpwstr>drakshit@cairnindia.com</vt:lpwstr>
  </property>
  <property fmtid="{D5CDD505-2E9C-101B-9397-08002B2CF9AE}" pid="5" name="MSIP_Label_d8018b01-d6ca-4215-a70f-0f507ff65fa4_SetDate">
    <vt:lpwstr>2020-12-03T11:30:35.9868355Z</vt:lpwstr>
  </property>
  <property fmtid="{D5CDD505-2E9C-101B-9397-08002B2CF9AE}" pid="6" name="MSIP_Label_d8018b01-d6ca-4215-a70f-0f507ff65fa4_Name">
    <vt:lpwstr>Internal (C3)</vt:lpwstr>
  </property>
  <property fmtid="{D5CDD505-2E9C-101B-9397-08002B2CF9AE}" pid="7" name="MSIP_Label_d8018b01-d6ca-4215-a70f-0f507ff65fa4_Application">
    <vt:lpwstr>Microsoft Azure Information Protection</vt:lpwstr>
  </property>
  <property fmtid="{D5CDD505-2E9C-101B-9397-08002B2CF9AE}" pid="8" name="MSIP_Label_d8018b01-d6ca-4215-a70f-0f507ff65fa4_ActionId">
    <vt:lpwstr>77f35eec-890d-4fce-9e8e-9416122cb123</vt:lpwstr>
  </property>
  <property fmtid="{D5CDD505-2E9C-101B-9397-08002B2CF9AE}" pid="9" name="MSIP_Label_d8018b01-d6ca-4215-a70f-0f507ff65fa4_Extended_MSFT_Method">
    <vt:lpwstr>Automatic</vt:lpwstr>
  </property>
  <property fmtid="{D5CDD505-2E9C-101B-9397-08002B2CF9AE}" pid="10" name="MSIP_Label_1a837f0f-bc33-47ca-8126-9d7bb0fbe56f_Enabled">
    <vt:lpwstr>True</vt:lpwstr>
  </property>
  <property fmtid="{D5CDD505-2E9C-101B-9397-08002B2CF9AE}" pid="11" name="MSIP_Label_1a837f0f-bc33-47ca-8126-9d7bb0fbe56f_SiteId">
    <vt:lpwstr>4273e6e9-aed1-40ab-83a3-85e0d43de705</vt:lpwstr>
  </property>
  <property fmtid="{D5CDD505-2E9C-101B-9397-08002B2CF9AE}" pid="12" name="MSIP_Label_1a837f0f-bc33-47ca-8126-9d7bb0fbe56f_Owner">
    <vt:lpwstr>drakshit@cairnindia.com</vt:lpwstr>
  </property>
  <property fmtid="{D5CDD505-2E9C-101B-9397-08002B2CF9AE}" pid="13" name="MSIP_Label_1a837f0f-bc33-47ca-8126-9d7bb0fbe56f_SetDate">
    <vt:lpwstr>2020-12-03T11:30:35.9868355Z</vt:lpwstr>
  </property>
  <property fmtid="{D5CDD505-2E9C-101B-9397-08002B2CF9AE}" pid="14" name="MSIP_Label_1a837f0f-bc33-47ca-8126-9d7bb0fbe56f_Name">
    <vt:lpwstr>All Employees and Partners</vt:lpwstr>
  </property>
  <property fmtid="{D5CDD505-2E9C-101B-9397-08002B2CF9AE}" pid="15" name="MSIP_Label_1a837f0f-bc33-47ca-8126-9d7bb0fbe56f_Application">
    <vt:lpwstr>Microsoft Azure Information Protection</vt:lpwstr>
  </property>
  <property fmtid="{D5CDD505-2E9C-101B-9397-08002B2CF9AE}" pid="16" name="MSIP_Label_1a837f0f-bc33-47ca-8126-9d7bb0fbe56f_ActionId">
    <vt:lpwstr>77f35eec-890d-4fce-9e8e-9416122cb123</vt:lpwstr>
  </property>
  <property fmtid="{D5CDD505-2E9C-101B-9397-08002B2CF9AE}" pid="17" name="MSIP_Label_1a837f0f-bc33-47ca-8126-9d7bb0fbe56f_Parent">
    <vt:lpwstr>d8018b01-d6ca-4215-a70f-0f507ff65fa4</vt:lpwstr>
  </property>
  <property fmtid="{D5CDD505-2E9C-101B-9397-08002B2CF9AE}" pid="18" name="MSIP_Label_1a837f0f-bc33-47ca-8126-9d7bb0fbe56f_Extended_MSFT_Method">
    <vt:lpwstr>Automatic</vt:lpwstr>
  </property>
  <property fmtid="{D5CDD505-2E9C-101B-9397-08002B2CF9AE}" pid="19" name="Sensitivity">
    <vt:lpwstr>Internal (C3) All Employees and Partners</vt:lpwstr>
  </property>
  <property fmtid="{D5CDD505-2E9C-101B-9397-08002B2CF9AE}" pid="20" name="ContentTypeId">
    <vt:lpwstr>0x010100AB3067775509A64083AAF0CBF9409EB5</vt:lpwstr>
  </property>
</Properties>
</file>